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9FB" w:rsidRDefault="00C8547C" w:rsidP="008E0865">
      <w:pPr>
        <w:jc w:val="center"/>
        <w:rPr>
          <w:b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9.05pt;margin-top:2.8pt;width:53.5pt;height:64.8pt;z-index:251658240">
            <v:imagedata r:id="rId9" o:title=""/>
            <w10:wrap type="topAndBottom"/>
          </v:shape>
          <o:OLEObject Type="Embed" ProgID="MSPhotoEd.3" ShapeID="_x0000_s1026" DrawAspect="Content" ObjectID="_1695807239" r:id="rId10"/>
        </w:pict>
      </w:r>
    </w:p>
    <w:p w:rsidR="006A69FB" w:rsidRDefault="006A69FB" w:rsidP="008E0865">
      <w:pPr>
        <w:jc w:val="center"/>
        <w:rPr>
          <w:b/>
        </w:rPr>
      </w:pPr>
      <w:r>
        <w:rPr>
          <w:b/>
        </w:rPr>
        <w:t>ПРАВИТЕЛЬСТВО КРАСНОЯРСКОГО КРАЯ</w:t>
      </w:r>
    </w:p>
    <w:p w:rsidR="006A69FB" w:rsidRDefault="006A69FB" w:rsidP="008E0865">
      <w:pPr>
        <w:jc w:val="center"/>
        <w:rPr>
          <w:rFonts w:ascii="TimesET" w:hAnsi="TimesET"/>
          <w:b/>
        </w:rPr>
      </w:pPr>
    </w:p>
    <w:p w:rsidR="006A69FB" w:rsidRDefault="006A69FB" w:rsidP="008E0865">
      <w:pPr>
        <w:pStyle w:val="1"/>
        <w:tabs>
          <w:tab w:val="left" w:pos="2175"/>
          <w:tab w:val="center" w:pos="4749"/>
        </w:tabs>
        <w:ind w:right="-284"/>
        <w:rPr>
          <w:rFonts w:ascii="Times New Roman" w:hAnsi="Times New Roman"/>
          <w:sz w:val="44"/>
        </w:rPr>
      </w:pPr>
      <w:r>
        <w:rPr>
          <w:rFonts w:ascii="Times New Roman" w:hAnsi="Times New Roman"/>
          <w:sz w:val="44"/>
        </w:rPr>
        <w:t>ПОСТАНОВЛЕНИЕ</w:t>
      </w:r>
    </w:p>
    <w:p w:rsidR="006A69FB" w:rsidRDefault="006A69FB" w:rsidP="008E0865">
      <w:pPr>
        <w:jc w:val="center"/>
      </w:pPr>
    </w:p>
    <w:p w:rsidR="007D1D9F" w:rsidRDefault="007D1D9F" w:rsidP="008E0865">
      <w:pPr>
        <w:jc w:val="center"/>
      </w:pPr>
    </w:p>
    <w:tbl>
      <w:tblPr>
        <w:tblW w:w="10992" w:type="dxa"/>
        <w:tblLayout w:type="fixed"/>
        <w:tblLook w:val="04A0" w:firstRow="1" w:lastRow="0" w:firstColumn="1" w:lastColumn="0" w:noHBand="0" w:noVBand="1"/>
      </w:tblPr>
      <w:tblGrid>
        <w:gridCol w:w="2209"/>
        <w:gridCol w:w="5119"/>
        <w:gridCol w:w="3664"/>
      </w:tblGrid>
      <w:tr w:rsidR="006A69FB" w:rsidTr="006A69FB">
        <w:tc>
          <w:tcPr>
            <w:tcW w:w="2208" w:type="dxa"/>
          </w:tcPr>
          <w:p w:rsidR="006A69FB" w:rsidRDefault="006A69FB" w:rsidP="008E086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118" w:type="dxa"/>
            <w:hideMark/>
          </w:tcPr>
          <w:p w:rsidR="006A69FB" w:rsidRDefault="006A69FB" w:rsidP="008E08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г. Красноярск</w:t>
            </w:r>
          </w:p>
        </w:tc>
        <w:tc>
          <w:tcPr>
            <w:tcW w:w="3663" w:type="dxa"/>
            <w:hideMark/>
          </w:tcPr>
          <w:p w:rsidR="006A69FB" w:rsidRDefault="008E0865" w:rsidP="008E08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</w:t>
            </w:r>
            <w:r w:rsidR="006A69FB">
              <w:rPr>
                <w:lang w:eastAsia="en-US"/>
              </w:rPr>
              <w:t>№</w:t>
            </w:r>
          </w:p>
        </w:tc>
      </w:tr>
    </w:tbl>
    <w:p w:rsidR="00AA48C3" w:rsidRDefault="00AA48C3" w:rsidP="00FD2620">
      <w:pPr>
        <w:tabs>
          <w:tab w:val="left" w:pos="567"/>
        </w:tabs>
        <w:autoSpaceDE w:val="0"/>
        <w:autoSpaceDN w:val="0"/>
        <w:adjustRightInd w:val="0"/>
        <w:jc w:val="both"/>
      </w:pPr>
    </w:p>
    <w:p w:rsidR="007D1D9F" w:rsidRDefault="007D1D9F" w:rsidP="00FD2620">
      <w:pPr>
        <w:tabs>
          <w:tab w:val="left" w:pos="567"/>
        </w:tabs>
        <w:autoSpaceDE w:val="0"/>
        <w:autoSpaceDN w:val="0"/>
        <w:adjustRightInd w:val="0"/>
        <w:jc w:val="both"/>
      </w:pPr>
    </w:p>
    <w:p w:rsidR="007D1D9F" w:rsidRDefault="007D1D9F" w:rsidP="00FD2620">
      <w:pPr>
        <w:tabs>
          <w:tab w:val="left" w:pos="567"/>
        </w:tabs>
        <w:autoSpaceDE w:val="0"/>
        <w:autoSpaceDN w:val="0"/>
        <w:adjustRightInd w:val="0"/>
        <w:jc w:val="both"/>
      </w:pPr>
    </w:p>
    <w:p w:rsidR="008E0865" w:rsidRPr="00A36B56" w:rsidRDefault="008D554F" w:rsidP="00B63FA3">
      <w:pPr>
        <w:autoSpaceDE w:val="0"/>
        <w:autoSpaceDN w:val="0"/>
        <w:adjustRightInd w:val="0"/>
        <w:jc w:val="center"/>
      </w:pPr>
      <w:r w:rsidRPr="008D554F">
        <w:t xml:space="preserve">О внесении изменений в </w:t>
      </w:r>
      <w:r w:rsidR="004339BA">
        <w:t>П</w:t>
      </w:r>
      <w:r w:rsidRPr="008D554F">
        <w:t xml:space="preserve">остановление Правительства Красноярского края </w:t>
      </w:r>
      <w:r w:rsidR="00606A55">
        <w:rPr>
          <w:rFonts w:eastAsiaTheme="minorHAnsi"/>
          <w:bCs/>
          <w:lang w:eastAsia="en-US"/>
        </w:rPr>
        <w:t>от 03.04.2012 № 143-п «</w:t>
      </w:r>
      <w:r w:rsidR="00606A55" w:rsidRPr="00606A55">
        <w:rPr>
          <w:rFonts w:eastAsiaTheme="minorHAnsi"/>
          <w:bCs/>
          <w:lang w:eastAsia="en-US"/>
        </w:rPr>
        <w:t>Об утверждении Положения о службе строительного надзора и жилищного контроля Красноярского кр</w:t>
      </w:r>
      <w:r w:rsidR="00606A55">
        <w:rPr>
          <w:rFonts w:eastAsiaTheme="minorHAnsi"/>
          <w:bCs/>
          <w:lang w:eastAsia="en-US"/>
        </w:rPr>
        <w:t>ая</w:t>
      </w:r>
      <w:r>
        <w:t>»</w:t>
      </w:r>
    </w:p>
    <w:p w:rsidR="008E0865" w:rsidRPr="00A36B56" w:rsidRDefault="008E0865" w:rsidP="008E0865">
      <w:pPr>
        <w:jc w:val="both"/>
      </w:pPr>
    </w:p>
    <w:p w:rsidR="00E276CD" w:rsidRDefault="0075064D" w:rsidP="00BE0053">
      <w:pPr>
        <w:autoSpaceDE w:val="0"/>
        <w:autoSpaceDN w:val="0"/>
        <w:adjustRightInd w:val="0"/>
        <w:ind w:firstLine="708"/>
        <w:jc w:val="both"/>
      </w:pPr>
      <w:r>
        <w:t>В соответствии с</w:t>
      </w:r>
      <w:r w:rsidR="00001707">
        <w:t>о</w:t>
      </w:r>
      <w:r w:rsidR="00E276CD" w:rsidRPr="00E276CD">
        <w:t xml:space="preserve"> </w:t>
      </w:r>
      <w:hyperlink r:id="rId11" w:history="1">
        <w:r>
          <w:rPr>
            <w:rFonts w:eastAsiaTheme="minorHAnsi"/>
            <w:color w:val="0000FF"/>
            <w:lang w:eastAsia="en-US"/>
          </w:rPr>
          <w:t>стать</w:t>
        </w:r>
        <w:r w:rsidR="00001707">
          <w:rPr>
            <w:rFonts w:eastAsiaTheme="minorHAnsi"/>
            <w:color w:val="0000FF"/>
            <w:lang w:eastAsia="en-US"/>
          </w:rPr>
          <w:t>ями</w:t>
        </w:r>
        <w:r>
          <w:rPr>
            <w:rFonts w:eastAsiaTheme="minorHAnsi"/>
            <w:color w:val="0000FF"/>
            <w:lang w:eastAsia="en-US"/>
          </w:rPr>
          <w:t xml:space="preserve"> 1</w:t>
        </w:r>
        <w:r w:rsidR="00001707">
          <w:rPr>
            <w:rFonts w:eastAsiaTheme="minorHAnsi"/>
            <w:color w:val="0000FF"/>
            <w:lang w:eastAsia="en-US"/>
          </w:rPr>
          <w:t>03,111</w:t>
        </w:r>
      </w:hyperlink>
      <w:r>
        <w:rPr>
          <w:rFonts w:eastAsiaTheme="minorHAnsi"/>
          <w:lang w:eastAsia="en-US"/>
        </w:rPr>
        <w:t xml:space="preserve"> </w:t>
      </w:r>
      <w:r w:rsidR="00001707">
        <w:rPr>
          <w:rFonts w:eastAsiaTheme="minorHAnsi"/>
          <w:lang w:eastAsia="en-US"/>
        </w:rPr>
        <w:t>Устава Красноярского края</w:t>
      </w:r>
      <w:r w:rsidR="00E431DF">
        <w:rPr>
          <w:rFonts w:eastAsiaTheme="minorHAnsi"/>
          <w:lang w:eastAsia="en-US"/>
        </w:rPr>
        <w:t xml:space="preserve"> постановляю:</w:t>
      </w:r>
      <w:r w:rsidR="00001707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 </w:t>
      </w:r>
      <w:r w:rsidR="00001707">
        <w:rPr>
          <w:rFonts w:eastAsiaTheme="minorHAnsi"/>
          <w:lang w:eastAsia="en-US"/>
        </w:rPr>
        <w:t xml:space="preserve"> </w:t>
      </w:r>
    </w:p>
    <w:p w:rsidR="008E0865" w:rsidRPr="001E55C7" w:rsidRDefault="008E0865" w:rsidP="0052267C">
      <w:pPr>
        <w:ind w:firstLine="709"/>
        <w:jc w:val="both"/>
      </w:pPr>
      <w:r w:rsidRPr="001E55C7">
        <w:t>1.</w:t>
      </w:r>
      <w:r w:rsidR="008D554F" w:rsidRPr="001E55C7">
        <w:t xml:space="preserve"> Внести в </w:t>
      </w:r>
      <w:r w:rsidR="004339BA">
        <w:t>П</w:t>
      </w:r>
      <w:r w:rsidR="008D554F" w:rsidRPr="001E55C7">
        <w:t xml:space="preserve">остановление </w:t>
      </w:r>
      <w:r w:rsidR="00CE04B6" w:rsidRPr="008D554F">
        <w:t xml:space="preserve">Правительства Красноярского края </w:t>
      </w:r>
      <w:r w:rsidR="00CE04B6">
        <w:br/>
      </w:r>
      <w:r w:rsidR="00CE04B6" w:rsidRPr="008D554F">
        <w:t xml:space="preserve">от </w:t>
      </w:r>
      <w:r w:rsidR="007C13F0">
        <w:t>03</w:t>
      </w:r>
      <w:r w:rsidR="0075064D">
        <w:t>.0</w:t>
      </w:r>
      <w:r w:rsidR="007C13F0">
        <w:t>4</w:t>
      </w:r>
      <w:r w:rsidR="0075064D">
        <w:t>.201</w:t>
      </w:r>
      <w:r w:rsidR="007C13F0">
        <w:t>2</w:t>
      </w:r>
      <w:r w:rsidR="0075064D" w:rsidRPr="008D554F">
        <w:t xml:space="preserve"> № </w:t>
      </w:r>
      <w:r w:rsidR="007C13F0">
        <w:t>143</w:t>
      </w:r>
      <w:r w:rsidR="0075064D" w:rsidRPr="008D554F">
        <w:t>-п «</w:t>
      </w:r>
      <w:r w:rsidR="007C13F0" w:rsidRPr="00606A55">
        <w:rPr>
          <w:rFonts w:eastAsiaTheme="minorHAnsi"/>
          <w:bCs/>
          <w:lang w:eastAsia="en-US"/>
        </w:rPr>
        <w:t>Об утверждении Положения о службе строительного надзора и жилищного контроля Красноярского кр</w:t>
      </w:r>
      <w:r w:rsidR="007C13F0">
        <w:rPr>
          <w:rFonts w:eastAsiaTheme="minorHAnsi"/>
          <w:bCs/>
          <w:lang w:eastAsia="en-US"/>
        </w:rPr>
        <w:t>ая</w:t>
      </w:r>
      <w:r w:rsidR="008D554F" w:rsidRPr="001E55C7">
        <w:t>»   следующие изменения:</w:t>
      </w:r>
    </w:p>
    <w:p w:rsidR="00850F63" w:rsidRDefault="00850F63" w:rsidP="00850F6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в </w:t>
      </w:r>
      <w:hyperlink r:id="rId12" w:history="1">
        <w:r>
          <w:rPr>
            <w:rFonts w:eastAsiaTheme="minorHAnsi"/>
            <w:color w:val="0000FF"/>
            <w:lang w:eastAsia="en-US"/>
          </w:rPr>
          <w:t>Положении</w:t>
        </w:r>
      </w:hyperlink>
      <w:r>
        <w:rPr>
          <w:rFonts w:eastAsiaTheme="minorHAnsi"/>
          <w:lang w:eastAsia="en-US"/>
        </w:rPr>
        <w:t xml:space="preserve"> о службе строительного надзора и жилищного контроля Красноярского края:</w:t>
      </w:r>
    </w:p>
    <w:p w:rsidR="00E41BA5" w:rsidRDefault="00E41BA5" w:rsidP="00E97131">
      <w:pPr>
        <w:ind w:firstLine="540"/>
        <w:jc w:val="both"/>
      </w:pPr>
    </w:p>
    <w:p w:rsidR="00E110F5" w:rsidRDefault="00850F63" w:rsidP="00E97131">
      <w:pPr>
        <w:ind w:firstLine="540"/>
        <w:jc w:val="both"/>
      </w:pPr>
      <w:r>
        <w:t>пункт 1.1</w:t>
      </w:r>
      <w:r w:rsidR="000F3FBC">
        <w:t>.</w:t>
      </w:r>
      <w:r w:rsidR="000F3FBC" w:rsidRPr="000F3FBC">
        <w:rPr>
          <w:rFonts w:eastAsiaTheme="minorHAnsi"/>
          <w:lang w:eastAsia="en-US"/>
        </w:rPr>
        <w:t xml:space="preserve"> </w:t>
      </w:r>
      <w:r w:rsidR="000F3FBC">
        <w:rPr>
          <w:rFonts w:eastAsiaTheme="minorHAnsi"/>
          <w:lang w:eastAsia="en-US"/>
        </w:rPr>
        <w:t>изложить в следующей редакции</w:t>
      </w:r>
      <w:r w:rsidR="00E110F5">
        <w:t>:</w:t>
      </w:r>
    </w:p>
    <w:p w:rsidR="000F3FBC" w:rsidRDefault="000F3FBC" w:rsidP="000F3FB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t xml:space="preserve">«1.1. </w:t>
      </w:r>
      <w:proofErr w:type="gramStart"/>
      <w:r>
        <w:rPr>
          <w:rFonts w:eastAsiaTheme="minorHAnsi"/>
          <w:lang w:eastAsia="en-US"/>
        </w:rPr>
        <w:t xml:space="preserve">Служба строительного надзора и жилищного контроля Красноярского края (далее - Служба) является органом исполнительной власти Красноярского края (далее - край), осуществляющим региональный государственный строительный надзор, региональный государственный жилищный </w:t>
      </w:r>
      <w:r>
        <w:rPr>
          <w:rFonts w:eastAsiaTheme="minorHAnsi"/>
          <w:lang w:eastAsia="en-US"/>
        </w:rPr>
        <w:t>контроль (</w:t>
      </w:r>
      <w:r>
        <w:rPr>
          <w:rFonts w:eastAsiaTheme="minorHAnsi"/>
          <w:lang w:eastAsia="en-US"/>
        </w:rPr>
        <w:t>надзор</w:t>
      </w:r>
      <w:r>
        <w:rPr>
          <w:rFonts w:eastAsiaTheme="minorHAnsi"/>
          <w:lang w:eastAsia="en-US"/>
        </w:rPr>
        <w:t xml:space="preserve">) и региональный государственный контроль </w:t>
      </w:r>
      <w:r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(</w:t>
      </w:r>
      <w:r>
        <w:rPr>
          <w:rFonts w:eastAsiaTheme="minorHAnsi"/>
          <w:lang w:eastAsia="en-US"/>
        </w:rPr>
        <w:t>надзор</w:t>
      </w:r>
      <w:r>
        <w:rPr>
          <w:rFonts w:eastAsiaTheme="minorHAnsi"/>
          <w:lang w:eastAsia="en-US"/>
        </w:rPr>
        <w:t>)</w:t>
      </w:r>
      <w:r>
        <w:rPr>
          <w:rFonts w:eastAsiaTheme="minorHAnsi"/>
          <w:lang w:eastAsia="en-US"/>
        </w:rPr>
        <w:t xml:space="preserve"> в области долевого строительства многоквартирных домов и (или) иных объектов недвижимости на основании и во исполнение </w:t>
      </w:r>
      <w:hyperlink r:id="rId13" w:history="1">
        <w:r>
          <w:rPr>
            <w:rFonts w:eastAsiaTheme="minorHAnsi"/>
            <w:color w:val="0000FF"/>
            <w:lang w:eastAsia="en-US"/>
          </w:rPr>
          <w:t>Конституции</w:t>
        </w:r>
      </w:hyperlink>
      <w:r>
        <w:rPr>
          <w:rFonts w:eastAsiaTheme="minorHAnsi"/>
          <w:lang w:eastAsia="en-US"/>
        </w:rPr>
        <w:t xml:space="preserve"> Российской Федерации, федеральных законов и иных нормативных правовых актов Российской</w:t>
      </w:r>
      <w:proofErr w:type="gramEnd"/>
      <w:r>
        <w:rPr>
          <w:rFonts w:eastAsiaTheme="minorHAnsi"/>
          <w:lang w:eastAsia="en-US"/>
        </w:rPr>
        <w:t xml:space="preserve"> Федерации, </w:t>
      </w:r>
      <w:hyperlink r:id="rId14" w:history="1">
        <w:r>
          <w:rPr>
            <w:rFonts w:eastAsiaTheme="minorHAnsi"/>
            <w:color w:val="0000FF"/>
            <w:lang w:eastAsia="en-US"/>
          </w:rPr>
          <w:t>Устава</w:t>
        </w:r>
      </w:hyperlink>
      <w:r>
        <w:rPr>
          <w:rFonts w:eastAsiaTheme="minorHAnsi"/>
          <w:lang w:eastAsia="en-US"/>
        </w:rPr>
        <w:t xml:space="preserve"> края, законов края, правовых актов Губернатора края и Правительства края</w:t>
      </w:r>
      <w:proofErr w:type="gramStart"/>
      <w:r>
        <w:rPr>
          <w:rFonts w:eastAsiaTheme="minorHAnsi"/>
          <w:lang w:eastAsia="en-US"/>
        </w:rPr>
        <w:t>.»;</w:t>
      </w:r>
      <w:proofErr w:type="gramEnd"/>
    </w:p>
    <w:p w:rsidR="00E41BA5" w:rsidRDefault="00E41BA5" w:rsidP="00E97131">
      <w:pPr>
        <w:autoSpaceDE w:val="0"/>
        <w:autoSpaceDN w:val="0"/>
        <w:adjustRightInd w:val="0"/>
        <w:ind w:firstLine="540"/>
        <w:jc w:val="both"/>
      </w:pPr>
    </w:p>
    <w:p w:rsidR="00E97131" w:rsidRDefault="00C8547C" w:rsidP="00E9713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hyperlink r:id="rId15" w:history="1">
        <w:r w:rsidR="00E97131">
          <w:rPr>
            <w:rFonts w:eastAsiaTheme="minorHAnsi"/>
            <w:color w:val="0000FF"/>
            <w:lang w:eastAsia="en-US"/>
          </w:rPr>
          <w:t>пункт 1.3.</w:t>
        </w:r>
      </w:hyperlink>
      <w:r w:rsidR="00E97131">
        <w:rPr>
          <w:rFonts w:eastAsiaTheme="minorHAnsi"/>
          <w:lang w:eastAsia="en-US"/>
        </w:rPr>
        <w:t xml:space="preserve"> изложить в следующей редакции:</w:t>
      </w:r>
    </w:p>
    <w:p w:rsidR="00275441" w:rsidRDefault="00E97131" w:rsidP="0027544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«1.3. </w:t>
      </w:r>
      <w:r w:rsidR="00275441">
        <w:rPr>
          <w:rFonts w:eastAsiaTheme="minorHAnsi"/>
          <w:lang w:eastAsia="en-US"/>
        </w:rPr>
        <w:t>Служба находится в ведении Правительства края</w:t>
      </w:r>
      <w:proofErr w:type="gramStart"/>
      <w:r w:rsidR="00275441">
        <w:rPr>
          <w:rFonts w:eastAsiaTheme="minorHAnsi"/>
          <w:lang w:eastAsia="en-US"/>
        </w:rPr>
        <w:t>.»;</w:t>
      </w:r>
      <w:proofErr w:type="gramEnd"/>
    </w:p>
    <w:p w:rsidR="00E41BA5" w:rsidRDefault="00E41BA5" w:rsidP="004A63A7">
      <w:pPr>
        <w:autoSpaceDE w:val="0"/>
        <w:autoSpaceDN w:val="0"/>
        <w:adjustRightInd w:val="0"/>
        <w:ind w:firstLine="540"/>
        <w:jc w:val="both"/>
      </w:pPr>
    </w:p>
    <w:p w:rsidR="004A63A7" w:rsidRDefault="00C8547C" w:rsidP="004A63A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hyperlink r:id="rId16" w:history="1">
        <w:r w:rsidR="004A63A7">
          <w:rPr>
            <w:rFonts w:eastAsiaTheme="minorHAnsi"/>
            <w:color w:val="0000FF"/>
            <w:lang w:eastAsia="en-US"/>
          </w:rPr>
          <w:t>пункт 2.1.</w:t>
        </w:r>
      </w:hyperlink>
      <w:r w:rsidR="004A63A7">
        <w:rPr>
          <w:rFonts w:eastAsiaTheme="minorHAnsi"/>
          <w:lang w:eastAsia="en-US"/>
        </w:rPr>
        <w:t xml:space="preserve"> изложить в следующей редакции:</w:t>
      </w:r>
    </w:p>
    <w:p w:rsidR="00C803A2" w:rsidRDefault="00C803A2" w:rsidP="008802A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«</w:t>
      </w:r>
      <w:r w:rsidR="00464EDC">
        <w:rPr>
          <w:rFonts w:eastAsiaTheme="minorHAnsi"/>
          <w:lang w:eastAsia="en-US"/>
        </w:rPr>
        <w:t xml:space="preserve">2.1. </w:t>
      </w:r>
      <w:r>
        <w:rPr>
          <w:rFonts w:eastAsiaTheme="minorHAnsi"/>
          <w:lang w:eastAsia="en-US"/>
        </w:rPr>
        <w:t xml:space="preserve">Обеспечение соблюдения законодательства о градостроительной деятельности, законодательства об участии в долевом строительстве </w:t>
      </w:r>
      <w:r>
        <w:rPr>
          <w:rFonts w:eastAsiaTheme="minorHAnsi"/>
          <w:lang w:eastAsia="en-US"/>
        </w:rPr>
        <w:lastRenderedPageBreak/>
        <w:t>многоквартирных домов и (или) иных объектов недвижимости и жилищного законодательства федеральными органами государственной власти, органами государственной власти субъектов Российской Федерации, органами государственной власти края, органами местного самоуправления, учреждениями, предприятиями и иными организациями и гражданами</w:t>
      </w:r>
      <w:proofErr w:type="gramStart"/>
      <w:r w:rsidR="00D44BD6">
        <w:rPr>
          <w:rFonts w:eastAsiaTheme="minorHAnsi"/>
          <w:lang w:eastAsia="en-US"/>
        </w:rPr>
        <w:t>.»;</w:t>
      </w:r>
      <w:proofErr w:type="gramEnd"/>
    </w:p>
    <w:p w:rsidR="00E41BA5" w:rsidRDefault="00E41BA5" w:rsidP="0019486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19486E" w:rsidRDefault="0019486E" w:rsidP="0019486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пункт 3.1. изложить в следующей редакции:</w:t>
      </w:r>
    </w:p>
    <w:p w:rsidR="0019486E" w:rsidRDefault="0019486E" w:rsidP="0019486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«3.1. Осуществление регионального государственного строительного надзора по объектам капитального строительства в порядке и в случаях, установленных федеральным законодательством, в том числе:</w:t>
      </w:r>
    </w:p>
    <w:p w:rsidR="001F5071" w:rsidRDefault="0019486E" w:rsidP="001F507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gramStart"/>
      <w:r>
        <w:t xml:space="preserve">1) </w:t>
      </w:r>
      <w:r w:rsidR="001F5071">
        <w:t xml:space="preserve">осуществление в рамках </w:t>
      </w:r>
      <w:r w:rsidR="001F5071">
        <w:rPr>
          <w:rFonts w:eastAsiaTheme="minorHAnsi"/>
          <w:lang w:eastAsia="en-US"/>
        </w:rPr>
        <w:t>регионального государственного строительного надзора</w:t>
      </w:r>
      <w:r w:rsidR="001F5071">
        <w:rPr>
          <w:rFonts w:eastAsiaTheme="minorHAnsi"/>
          <w:lang w:eastAsia="en-US"/>
        </w:rPr>
        <w:t xml:space="preserve"> </w:t>
      </w:r>
      <w:r w:rsidR="001F5071">
        <w:rPr>
          <w:rFonts w:eastAsiaTheme="minorHAnsi"/>
          <w:lang w:eastAsia="en-US"/>
        </w:rPr>
        <w:t>федерального государственного экологического контроля (надзора) в отношении объектов, строительство, реконструкция которых осуществляются во внутренних морских водах, в территориальном море Российской Федерации, в исключительной экономической зоне Российской Федерации, на континентальном шельфе Российской Федерации, в российской части (российском секторе) Каспийского моря, границах особо охраняемых природных территорий, на искусственных земельных участках на водных объектах, а</w:t>
      </w:r>
      <w:proofErr w:type="gramEnd"/>
      <w:r w:rsidR="001F5071">
        <w:rPr>
          <w:rFonts w:eastAsiaTheme="minorHAnsi"/>
          <w:lang w:eastAsia="en-US"/>
        </w:rPr>
        <w:t xml:space="preserve"> также при строительстве, реконструкции объектов капитального строительства, относящихся в соответствии с законодательством в области охраны окружающей среды к объектам I категории</w:t>
      </w:r>
      <w:r w:rsidR="001F5071">
        <w:rPr>
          <w:rFonts w:eastAsiaTheme="minorHAnsi"/>
          <w:lang w:eastAsia="en-US"/>
        </w:rPr>
        <w:t>;</w:t>
      </w:r>
    </w:p>
    <w:p w:rsidR="00126884" w:rsidRDefault="001F5071" w:rsidP="0019486E">
      <w:pPr>
        <w:autoSpaceDE w:val="0"/>
        <w:autoSpaceDN w:val="0"/>
        <w:adjustRightInd w:val="0"/>
        <w:ind w:firstLine="709"/>
        <w:jc w:val="both"/>
      </w:pPr>
      <w:r>
        <w:t xml:space="preserve">2) </w:t>
      </w:r>
      <w:r w:rsidR="00126884">
        <w:t xml:space="preserve">оценка соответствия проектов строительства, реконструкции производственных объектов требованиям охраны труда в рамках </w:t>
      </w:r>
      <w:r w:rsidR="00126884">
        <w:rPr>
          <w:rFonts w:eastAsiaTheme="minorHAnsi"/>
          <w:lang w:eastAsia="en-US"/>
        </w:rPr>
        <w:t>регионального государственного строительного надзора</w:t>
      </w:r>
      <w:r w:rsidR="00126884">
        <w:rPr>
          <w:rFonts w:eastAsiaTheme="minorHAnsi"/>
          <w:lang w:eastAsia="en-US"/>
        </w:rPr>
        <w:t>;</w:t>
      </w:r>
    </w:p>
    <w:p w:rsidR="0019486E" w:rsidRDefault="001F5071" w:rsidP="0019486E">
      <w:pPr>
        <w:autoSpaceDE w:val="0"/>
        <w:autoSpaceDN w:val="0"/>
        <w:adjustRightInd w:val="0"/>
        <w:ind w:firstLine="709"/>
        <w:jc w:val="both"/>
      </w:pPr>
      <w:r>
        <w:t>3</w:t>
      </w:r>
      <w:r w:rsidR="00126884">
        <w:t xml:space="preserve">) </w:t>
      </w:r>
      <w:r w:rsidR="0019486E">
        <w:t>осуществление государственного контроля (надзора) за обеспечением доступности для инвалидов объектов социальной, инженерной и транспортной инфраструктур и предоставляемых услуг;</w:t>
      </w:r>
    </w:p>
    <w:p w:rsidR="0019486E" w:rsidRDefault="001F5071" w:rsidP="0019486E">
      <w:pPr>
        <w:autoSpaceDE w:val="0"/>
        <w:autoSpaceDN w:val="0"/>
        <w:adjustRightInd w:val="0"/>
        <w:ind w:firstLine="709"/>
        <w:jc w:val="both"/>
      </w:pPr>
      <w:r>
        <w:t>4</w:t>
      </w:r>
      <w:r w:rsidR="0019486E">
        <w:t>) присвоение категорий риска причинения вреда (ущерба) объектам надзора Службы;</w:t>
      </w:r>
    </w:p>
    <w:p w:rsidR="0019486E" w:rsidRPr="000F2E32" w:rsidRDefault="001F5071" w:rsidP="0019486E">
      <w:pPr>
        <w:autoSpaceDE w:val="0"/>
        <w:autoSpaceDN w:val="0"/>
        <w:adjustRightInd w:val="0"/>
        <w:ind w:firstLine="708"/>
        <w:jc w:val="both"/>
      </w:pPr>
      <w:r>
        <w:t>5</w:t>
      </w:r>
      <w:bookmarkStart w:id="0" w:name="_GoBack"/>
      <w:bookmarkEnd w:id="0"/>
      <w:r w:rsidR="0019486E">
        <w:t xml:space="preserve">) ведение реестра объектов капитального строительства, указанных в </w:t>
      </w:r>
      <w:hyperlink r:id="rId17" w:history="1">
        <w:r w:rsidR="0019486E" w:rsidRPr="006435D6">
          <w:t>части 1</w:t>
        </w:r>
      </w:hyperlink>
      <w:r w:rsidR="0019486E">
        <w:t xml:space="preserve"> статьи 54 Градостроительного кодекса Российской Федерации, в отношении которых осуществляется региональный государственный строительный надзор, в порядке, установленном общими требованиями к организации и осуществлению регионального государственного строительного надзора</w:t>
      </w:r>
      <w:proofErr w:type="gramStart"/>
      <w:r w:rsidR="0019486E">
        <w:t>.»</w:t>
      </w:r>
      <w:r w:rsidR="00AA0076">
        <w:t>;</w:t>
      </w:r>
      <w:proofErr w:type="gramEnd"/>
    </w:p>
    <w:p w:rsidR="00875B62" w:rsidRDefault="00875B62" w:rsidP="00CE41D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CE41DE" w:rsidRDefault="00CE41DE" w:rsidP="00CE41D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пункт 3.2. изложить в следующей редакции:</w:t>
      </w:r>
    </w:p>
    <w:p w:rsidR="00CE41DE" w:rsidRPr="00D82C94" w:rsidRDefault="00D82C94" w:rsidP="00CE41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E41DE" w:rsidRPr="00D56A19">
        <w:rPr>
          <w:rFonts w:ascii="Times New Roman" w:hAnsi="Times New Roman" w:cs="Times New Roman"/>
          <w:sz w:val="28"/>
          <w:szCs w:val="28"/>
        </w:rPr>
        <w:t xml:space="preserve">3.2. </w:t>
      </w:r>
      <w:r w:rsidR="00CE41DE" w:rsidRPr="00D82C94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bookmarkStart w:id="1" w:name="_Hlk75421364"/>
      <w:r w:rsidR="00CE41DE" w:rsidRPr="00D82C94">
        <w:rPr>
          <w:rFonts w:ascii="Times New Roman" w:hAnsi="Times New Roman" w:cs="Times New Roman"/>
          <w:sz w:val="28"/>
          <w:szCs w:val="28"/>
        </w:rPr>
        <w:t xml:space="preserve">регионального государственного контроля (надзора) </w:t>
      </w:r>
      <w:bookmarkEnd w:id="1"/>
      <w:r w:rsidR="00CE41DE" w:rsidRPr="00D82C94">
        <w:rPr>
          <w:rFonts w:ascii="Times New Roman" w:hAnsi="Times New Roman" w:cs="Times New Roman"/>
          <w:sz w:val="28"/>
          <w:szCs w:val="28"/>
        </w:rPr>
        <w:t>в области долевого строительства многоквартирных домов и (или) иных объектов недвижимости, в том числе:</w:t>
      </w:r>
    </w:p>
    <w:p w:rsidR="00CE41DE" w:rsidRPr="00D56A19" w:rsidRDefault="00CE41DE" w:rsidP="00CE41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2C94">
        <w:rPr>
          <w:rFonts w:ascii="Times New Roman" w:hAnsi="Times New Roman" w:cs="Times New Roman"/>
          <w:sz w:val="28"/>
          <w:szCs w:val="28"/>
        </w:rPr>
        <w:t>1) получение от застройщика</w:t>
      </w:r>
      <w:r w:rsidRPr="00D56A19">
        <w:rPr>
          <w:rFonts w:ascii="Times New Roman" w:hAnsi="Times New Roman" w:cs="Times New Roman"/>
          <w:sz w:val="28"/>
          <w:szCs w:val="28"/>
        </w:rPr>
        <w:t xml:space="preserve"> информации о физическом лице, </w:t>
      </w:r>
      <w:proofErr w:type="gramStart"/>
      <w:r w:rsidRPr="00D56A19">
        <w:rPr>
          <w:rFonts w:ascii="Times New Roman" w:hAnsi="Times New Roman" w:cs="Times New Roman"/>
          <w:sz w:val="28"/>
          <w:szCs w:val="28"/>
        </w:rPr>
        <w:t>которое</w:t>
      </w:r>
      <w:proofErr w:type="gramEnd"/>
      <w:r w:rsidRPr="00D56A19">
        <w:rPr>
          <w:rFonts w:ascii="Times New Roman" w:hAnsi="Times New Roman" w:cs="Times New Roman"/>
          <w:sz w:val="28"/>
          <w:szCs w:val="28"/>
        </w:rPr>
        <w:t xml:space="preserve"> в конечном счете прямо или косвенно (через третьих лиц) владеет (имеет в капитале участие более чем пять процентов) корпоративным юридическим лицом - застройщиком;</w:t>
      </w:r>
    </w:p>
    <w:p w:rsidR="00CE41DE" w:rsidRPr="00D56A19" w:rsidRDefault="00CE41DE" w:rsidP="00CE41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Pr="00D56A19">
        <w:rPr>
          <w:rFonts w:ascii="Times New Roman" w:hAnsi="Times New Roman" w:cs="Times New Roman"/>
          <w:sz w:val="28"/>
          <w:szCs w:val="28"/>
        </w:rPr>
        <w:t>) получение от застройщиков информации о лицах, осуществляющих работы, поставки товаров и (или) предоставляющих услуги по проведению инженерных изысканий, архитектурно-строительного проектирования и строительства, с указанием полного наименования юридического лица или фамилии, имени, отчества (если имеется) индивидуального предпринимателя, адреса (места нахождения), а также о видах таких товаров, работ, услуг и информации о наличии у этих лиц соответствующих допусков (лицензий) к осуществлению</w:t>
      </w:r>
      <w:proofErr w:type="gramEnd"/>
      <w:r w:rsidRPr="00D56A19">
        <w:rPr>
          <w:rFonts w:ascii="Times New Roman" w:hAnsi="Times New Roman" w:cs="Times New Roman"/>
          <w:sz w:val="28"/>
          <w:szCs w:val="28"/>
        </w:rPr>
        <w:t xml:space="preserve"> указанных видов работ, поставок товаров и предоставлению услуг, если законодательством Российской Федерации предусмотрено требование о наличии указанных допусков (лицензий), в порядке и в сроки, которые установлены уполномоченным федеральным органом исполнительной власти;</w:t>
      </w:r>
    </w:p>
    <w:p w:rsidR="00CE41DE" w:rsidRPr="00D56A19" w:rsidRDefault="00CE41DE" w:rsidP="00CE41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56A19">
        <w:rPr>
          <w:rFonts w:ascii="Times New Roman" w:hAnsi="Times New Roman" w:cs="Times New Roman"/>
          <w:sz w:val="28"/>
          <w:szCs w:val="28"/>
        </w:rPr>
        <w:t>) получение от федерального органа исполнительной власти, осуществляющего функции по формированию официальной статистической информации о социальных, экономических, демографических, экологических и других общественных процессах в Российской Федерации, документов и информации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D56A19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56A19">
        <w:rPr>
          <w:rFonts w:ascii="Times New Roman" w:hAnsi="Times New Roman" w:cs="Times New Roman"/>
          <w:sz w:val="28"/>
          <w:szCs w:val="28"/>
        </w:rPr>
        <w:t xml:space="preserve"> застройщиков, связанной с привлечением денежных средств участников долевого строительства для строительства (создания) многоквартирных домов и (или) иных объектов недвижимости;</w:t>
      </w:r>
    </w:p>
    <w:p w:rsidR="00CE41DE" w:rsidRPr="00D56A19" w:rsidRDefault="00CE41DE" w:rsidP="00CE41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r w:rsidRPr="00D56A19">
        <w:rPr>
          <w:rFonts w:ascii="Times New Roman" w:hAnsi="Times New Roman" w:cs="Times New Roman"/>
          <w:sz w:val="28"/>
          <w:szCs w:val="28"/>
        </w:rPr>
        <w:t xml:space="preserve">) получение в порядке межведомственного информационного взаимодействия от федерального органа исполнительной власти, осуществляющего функции по контролю и надзору за соблюдением законодательства о налогах и сборах, выписок из единого государственного реестра юридических лиц (сведения, содержащиеся в ней), документов и информации, необходимых для осуществления контроля за соблюдением застройщиками требований, установленных </w:t>
      </w:r>
      <w:hyperlink r:id="rId18" w:history="1">
        <w:r w:rsidRPr="00D56A19">
          <w:rPr>
            <w:rFonts w:ascii="Times New Roman" w:hAnsi="Times New Roman" w:cs="Times New Roman"/>
            <w:color w:val="0000FF"/>
            <w:sz w:val="28"/>
            <w:szCs w:val="28"/>
          </w:rPr>
          <w:t>пунктом 7 части 2 статьи 3</w:t>
        </w:r>
      </w:hyperlink>
      <w:r w:rsidRPr="00D56A19">
        <w:rPr>
          <w:rFonts w:ascii="Times New Roman" w:hAnsi="Times New Roman" w:cs="Times New Roman"/>
          <w:sz w:val="28"/>
          <w:szCs w:val="28"/>
        </w:rPr>
        <w:t xml:space="preserve"> </w:t>
      </w:r>
      <w:r w:rsidRPr="00E3528D">
        <w:rPr>
          <w:rFonts w:ascii="Times New Roman" w:hAnsi="Times New Roman" w:cs="Times New Roman"/>
          <w:sz w:val="28"/>
          <w:szCs w:val="28"/>
        </w:rPr>
        <w:t>от 30.12.2004 № 214-ФЗ «Об участии в</w:t>
      </w:r>
      <w:proofErr w:type="gramEnd"/>
      <w:r w:rsidRPr="00E3528D">
        <w:rPr>
          <w:rFonts w:ascii="Times New Roman" w:hAnsi="Times New Roman" w:cs="Times New Roman"/>
          <w:sz w:val="28"/>
          <w:szCs w:val="28"/>
        </w:rPr>
        <w:t xml:space="preserve"> долевом </w:t>
      </w:r>
      <w:proofErr w:type="gramStart"/>
      <w:r w:rsidRPr="00E3528D">
        <w:rPr>
          <w:rFonts w:ascii="Times New Roman" w:hAnsi="Times New Roman" w:cs="Times New Roman"/>
          <w:sz w:val="28"/>
          <w:szCs w:val="28"/>
        </w:rPr>
        <w:t>строительстве</w:t>
      </w:r>
      <w:proofErr w:type="gramEnd"/>
      <w:r w:rsidRPr="00E3528D">
        <w:rPr>
          <w:rFonts w:ascii="Times New Roman" w:hAnsi="Times New Roman" w:cs="Times New Roman"/>
          <w:sz w:val="28"/>
          <w:szCs w:val="28"/>
        </w:rPr>
        <w:t xml:space="preserve"> многоквартирных домов и иных объектов недвижимости и о внесении изменений в некоторые законодательные акты Российской Федерации» (далее - Федеральный закон)</w:t>
      </w:r>
      <w:r w:rsidRPr="00D56A19">
        <w:rPr>
          <w:rFonts w:ascii="Times New Roman" w:hAnsi="Times New Roman" w:cs="Times New Roman"/>
          <w:sz w:val="28"/>
          <w:szCs w:val="28"/>
        </w:rPr>
        <w:t>;</w:t>
      </w:r>
    </w:p>
    <w:p w:rsidR="00CE41DE" w:rsidRPr="00D56A19" w:rsidRDefault="00CE41DE" w:rsidP="00CE41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D56A19">
        <w:rPr>
          <w:rFonts w:ascii="Times New Roman" w:hAnsi="Times New Roman" w:cs="Times New Roman"/>
          <w:sz w:val="28"/>
          <w:szCs w:val="28"/>
        </w:rPr>
        <w:t xml:space="preserve">) получение в порядке межведомственного информационного взаимодействия от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внутренних дел, документов и информации, необходимых для осуществления </w:t>
      </w:r>
      <w:proofErr w:type="gramStart"/>
      <w:r w:rsidRPr="00D56A1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56A19">
        <w:rPr>
          <w:rFonts w:ascii="Times New Roman" w:hAnsi="Times New Roman" w:cs="Times New Roman"/>
          <w:sz w:val="28"/>
          <w:szCs w:val="28"/>
        </w:rPr>
        <w:t xml:space="preserve"> соблюдением застройщиками требований, установленных </w:t>
      </w:r>
      <w:hyperlink r:id="rId19" w:history="1">
        <w:r w:rsidRPr="00D56A19">
          <w:rPr>
            <w:rFonts w:ascii="Times New Roman" w:hAnsi="Times New Roman" w:cs="Times New Roman"/>
            <w:color w:val="0000FF"/>
            <w:sz w:val="28"/>
            <w:szCs w:val="28"/>
          </w:rPr>
          <w:t>пунктом 8 части 2 статьи 3</w:t>
        </w:r>
      </w:hyperlink>
      <w:r w:rsidRPr="00D56A19">
        <w:rPr>
          <w:rFonts w:ascii="Times New Roman" w:hAnsi="Times New Roman" w:cs="Times New Roman"/>
          <w:sz w:val="28"/>
          <w:szCs w:val="28"/>
        </w:rPr>
        <w:t xml:space="preserve"> Федерального закона;</w:t>
      </w:r>
    </w:p>
    <w:p w:rsidR="00CE41DE" w:rsidRPr="00D56A19" w:rsidRDefault="00CE41DE" w:rsidP="00CE41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D56A19">
        <w:rPr>
          <w:rFonts w:ascii="Times New Roman" w:hAnsi="Times New Roman" w:cs="Times New Roman"/>
          <w:sz w:val="28"/>
          <w:szCs w:val="28"/>
        </w:rPr>
        <w:t xml:space="preserve">) получение от органа регистрации прав документов и информации, необходимых для осуществления </w:t>
      </w:r>
      <w:proofErr w:type="gramStart"/>
      <w:r w:rsidRPr="00D56A1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56A19">
        <w:rPr>
          <w:rFonts w:ascii="Times New Roman" w:hAnsi="Times New Roman" w:cs="Times New Roman"/>
          <w:sz w:val="28"/>
          <w:szCs w:val="28"/>
        </w:rPr>
        <w:t xml:space="preserve"> деятельностью застройщиков, связанной с привлечением денежных средств участников долевого строительства для строительства (создания) многоквартирных домов и (или) иных объектов недвижимости;</w:t>
      </w:r>
    </w:p>
    <w:p w:rsidR="00CE41DE" w:rsidRPr="00D56A19" w:rsidRDefault="00CE41DE" w:rsidP="00CE41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D56A19">
        <w:rPr>
          <w:rFonts w:ascii="Times New Roman" w:hAnsi="Times New Roman" w:cs="Times New Roman"/>
          <w:sz w:val="28"/>
          <w:szCs w:val="28"/>
        </w:rPr>
        <w:t>) получение от органов местного самоуправления документов и информации</w:t>
      </w:r>
      <w:r>
        <w:rPr>
          <w:rFonts w:ascii="Times New Roman" w:hAnsi="Times New Roman" w:cs="Times New Roman"/>
          <w:sz w:val="28"/>
          <w:szCs w:val="28"/>
        </w:rPr>
        <w:t xml:space="preserve"> о деятельности застройщиков</w:t>
      </w:r>
      <w:r w:rsidRPr="00D56A19">
        <w:rPr>
          <w:rFonts w:ascii="Times New Roman" w:hAnsi="Times New Roman" w:cs="Times New Roman"/>
          <w:sz w:val="28"/>
          <w:szCs w:val="28"/>
        </w:rPr>
        <w:t>, связанн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D56A19">
        <w:rPr>
          <w:rFonts w:ascii="Times New Roman" w:hAnsi="Times New Roman" w:cs="Times New Roman"/>
          <w:sz w:val="28"/>
          <w:szCs w:val="28"/>
        </w:rPr>
        <w:t xml:space="preserve"> со строительством многоквартирного дома и (или) иного объекта недвижимости;</w:t>
      </w:r>
    </w:p>
    <w:p w:rsidR="00CE41DE" w:rsidRPr="00D56A19" w:rsidRDefault="00CE41DE" w:rsidP="00CE41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Pr="00D56A19">
        <w:rPr>
          <w:rFonts w:ascii="Times New Roman" w:hAnsi="Times New Roman" w:cs="Times New Roman"/>
          <w:sz w:val="28"/>
          <w:szCs w:val="28"/>
        </w:rPr>
        <w:t>) получение ежеквартально от застройщика отчетности об осуществлении деятельности, связанной с привлечением денежных средств участников долевого строительства для строительства (создания) многоквартирных домов и (или) иных объектов недвижимости, в том числе об исполнении застройщиком примерных графиков реализации проектов строительства, своих обязательств по договорам, сводной накопительной ведомости проекта строительства, а также промежуточной и годовой бухгалтерской (финансовой) отчетности, составленной в соответствии с требованиями</w:t>
      </w:r>
      <w:proofErr w:type="gramEnd"/>
      <w:r w:rsidRPr="00D56A19">
        <w:rPr>
          <w:rFonts w:ascii="Times New Roman" w:hAnsi="Times New Roman" w:cs="Times New Roman"/>
          <w:sz w:val="28"/>
          <w:szCs w:val="28"/>
        </w:rPr>
        <w:t xml:space="preserve"> законодательства Российской Федерации;</w:t>
      </w:r>
    </w:p>
    <w:p w:rsidR="00CE41DE" w:rsidRPr="00D56A19" w:rsidRDefault="00CE41DE" w:rsidP="00CE41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9</w:t>
      </w:r>
      <w:r w:rsidRPr="00D56A19">
        <w:rPr>
          <w:rFonts w:ascii="Times New Roman" w:hAnsi="Times New Roman" w:cs="Times New Roman"/>
          <w:sz w:val="28"/>
          <w:szCs w:val="28"/>
        </w:rPr>
        <w:t xml:space="preserve">) запрос у Центрального банка Российской Федерации информации о соответствии банка, с которым застройщиком заключен договор поручительства, </w:t>
      </w:r>
      <w:r w:rsidR="00D5160A" w:rsidRPr="00D5160A">
        <w:rPr>
          <w:rFonts w:ascii="Times New Roman" w:hAnsi="Times New Roman" w:cs="Times New Roman"/>
          <w:sz w:val="28"/>
          <w:szCs w:val="28"/>
        </w:rPr>
        <w:t xml:space="preserve">либо страховой организации или иностранной страховой организации, имеющей право в соответствии с </w:t>
      </w:r>
      <w:hyperlink r:id="rId20" w:history="1">
        <w:r w:rsidR="00D5160A" w:rsidRPr="00D5160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D5160A" w:rsidRPr="00D5160A">
        <w:rPr>
          <w:rFonts w:ascii="Times New Roman" w:hAnsi="Times New Roman" w:cs="Times New Roman"/>
          <w:sz w:val="28"/>
          <w:szCs w:val="28"/>
        </w:rPr>
        <w:t xml:space="preserve"> Российской Федерации от 27 ноября 1992 года </w:t>
      </w:r>
      <w:r w:rsidR="00D5160A">
        <w:rPr>
          <w:rFonts w:ascii="Times New Roman" w:hAnsi="Times New Roman" w:cs="Times New Roman"/>
          <w:sz w:val="28"/>
          <w:szCs w:val="28"/>
        </w:rPr>
        <w:t>№ 4015-1 «</w:t>
      </w:r>
      <w:r w:rsidR="00D5160A" w:rsidRPr="00D5160A">
        <w:rPr>
          <w:rFonts w:ascii="Times New Roman" w:hAnsi="Times New Roman" w:cs="Times New Roman"/>
          <w:sz w:val="28"/>
          <w:szCs w:val="28"/>
        </w:rPr>
        <w:t>Об организации страхов</w:t>
      </w:r>
      <w:r w:rsidR="00D5160A">
        <w:rPr>
          <w:rFonts w:ascii="Times New Roman" w:hAnsi="Times New Roman" w:cs="Times New Roman"/>
          <w:sz w:val="28"/>
          <w:szCs w:val="28"/>
        </w:rPr>
        <w:t>ого дела в Российской Федерации»</w:t>
      </w:r>
      <w:r w:rsidR="00D5160A" w:rsidRPr="00D5160A">
        <w:rPr>
          <w:rFonts w:ascii="Times New Roman" w:hAnsi="Times New Roman" w:cs="Times New Roman"/>
          <w:sz w:val="28"/>
          <w:szCs w:val="28"/>
        </w:rPr>
        <w:t xml:space="preserve"> осуществлять страховую деятельность на территории Российской Федерации, с которой застройщиком заключен договор страхования, требованиям настоящего</w:t>
      </w:r>
      <w:proofErr w:type="gramEnd"/>
      <w:r w:rsidR="00D5160A" w:rsidRPr="00D5160A">
        <w:rPr>
          <w:rFonts w:ascii="Times New Roman" w:hAnsi="Times New Roman" w:cs="Times New Roman"/>
          <w:sz w:val="28"/>
          <w:szCs w:val="28"/>
        </w:rPr>
        <w:t xml:space="preserve"> Федерального закона, а также рассматривает жалобы граждан и юридических лиц, связанные с нарушениями настоящего Федерального закона</w:t>
      </w:r>
      <w:r w:rsidR="00007F88">
        <w:rPr>
          <w:rFonts w:ascii="Times New Roman" w:hAnsi="Times New Roman" w:cs="Times New Roman"/>
          <w:sz w:val="28"/>
          <w:szCs w:val="28"/>
        </w:rPr>
        <w:t>;</w:t>
      </w:r>
    </w:p>
    <w:p w:rsidR="00CE41DE" w:rsidRPr="00D56A19" w:rsidRDefault="00CE41DE" w:rsidP="00CE41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A1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D56A19">
        <w:rPr>
          <w:rFonts w:ascii="Times New Roman" w:hAnsi="Times New Roman" w:cs="Times New Roman"/>
          <w:sz w:val="28"/>
          <w:szCs w:val="28"/>
        </w:rPr>
        <w:t xml:space="preserve">) </w:t>
      </w:r>
      <w:r w:rsidRPr="00DC38B3">
        <w:rPr>
          <w:rFonts w:ascii="Times New Roman" w:hAnsi="Times New Roman" w:cs="Times New Roman"/>
          <w:sz w:val="28"/>
          <w:szCs w:val="28"/>
        </w:rPr>
        <w:t>выдавать предписания об устранении выявленных нарушений обязательных требований в области долевого строительства многоквартирных домов и (или) иных объектов недвижимости, выявленных в ходе наблюдения за соблюдением указанных обязательных требований</w:t>
      </w:r>
      <w:r>
        <w:rPr>
          <w:rFonts w:ascii="Times New Roman" w:hAnsi="Times New Roman" w:cs="Times New Roman"/>
          <w:sz w:val="28"/>
          <w:szCs w:val="28"/>
        </w:rPr>
        <w:t xml:space="preserve"> (мониторинга безопасности)</w:t>
      </w:r>
      <w:r w:rsidRPr="00DC38B3">
        <w:rPr>
          <w:rFonts w:ascii="Times New Roman" w:hAnsi="Times New Roman" w:cs="Times New Roman"/>
          <w:sz w:val="28"/>
          <w:szCs w:val="28"/>
        </w:rPr>
        <w:t>;</w:t>
      </w:r>
    </w:p>
    <w:p w:rsidR="00CE41DE" w:rsidRPr="00D56A19" w:rsidRDefault="00CE41DE" w:rsidP="00CE41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6A1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56A19">
        <w:rPr>
          <w:rFonts w:ascii="Times New Roman" w:hAnsi="Times New Roman" w:cs="Times New Roman"/>
          <w:sz w:val="28"/>
          <w:szCs w:val="28"/>
        </w:rPr>
        <w:t xml:space="preserve">) размещение на официальном сайте Службы в информационно-телекоммуникационной сети Интернет информации о проведенных </w:t>
      </w:r>
      <w:r w:rsidRPr="00DC38B3">
        <w:rPr>
          <w:rFonts w:ascii="Times New Roman" w:hAnsi="Times New Roman" w:cs="Times New Roman"/>
          <w:sz w:val="28"/>
          <w:szCs w:val="28"/>
        </w:rPr>
        <w:t>контрольных (надзорных) мероприятиях в отношении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6A19">
        <w:rPr>
          <w:rFonts w:ascii="Times New Roman" w:hAnsi="Times New Roman" w:cs="Times New Roman"/>
          <w:sz w:val="28"/>
          <w:szCs w:val="28"/>
        </w:rPr>
        <w:t xml:space="preserve">деятельности застройщика, за исключением сведений, доступ к которым ограничен законодательством Российской Федерации, а также сведений о вступивших в законную силу постановлениях Службы о привлечении застройщика, его должностных лиц к административной ответственности за нарушение требований Федерального </w:t>
      </w:r>
      <w:hyperlink r:id="rId21" w:history="1">
        <w:r w:rsidRPr="00D56A19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D56A19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CE41DE" w:rsidRPr="00D56A19" w:rsidRDefault="00CE41DE" w:rsidP="00CE41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A1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56A19">
        <w:rPr>
          <w:rFonts w:ascii="Times New Roman" w:hAnsi="Times New Roman" w:cs="Times New Roman"/>
          <w:sz w:val="28"/>
          <w:szCs w:val="28"/>
        </w:rPr>
        <w:t xml:space="preserve">) принятие мер, необходимых для привлечения лиц, привлекающих денежные средства граждан для строительства (их должностных лиц), к ответственности, установленной Федеральным </w:t>
      </w:r>
      <w:hyperlink r:id="rId22" w:history="1">
        <w:r w:rsidRPr="00D56A19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D56A19">
        <w:rPr>
          <w:rFonts w:ascii="Times New Roman" w:hAnsi="Times New Roman" w:cs="Times New Roman"/>
          <w:sz w:val="28"/>
          <w:szCs w:val="28"/>
        </w:rPr>
        <w:t xml:space="preserve"> и законодательством Российской Федерации;</w:t>
      </w:r>
    </w:p>
    <w:p w:rsidR="00CE41DE" w:rsidRPr="00D56A19" w:rsidRDefault="00CE41DE" w:rsidP="00CE41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A1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56A19">
        <w:rPr>
          <w:rFonts w:ascii="Times New Roman" w:hAnsi="Times New Roman" w:cs="Times New Roman"/>
          <w:sz w:val="28"/>
          <w:szCs w:val="28"/>
        </w:rPr>
        <w:t>) обращение в суд с заявлениями в защиту прав и законных интересов участников долевого строительства;</w:t>
      </w:r>
    </w:p>
    <w:p w:rsidR="00CE41DE" w:rsidRPr="00D56A19" w:rsidRDefault="00CE41DE" w:rsidP="00CE41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A1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56A19">
        <w:rPr>
          <w:rFonts w:ascii="Times New Roman" w:hAnsi="Times New Roman" w:cs="Times New Roman"/>
          <w:sz w:val="28"/>
          <w:szCs w:val="28"/>
        </w:rPr>
        <w:t>) направление в правоохранительные органы материалов, связанных с выявлением фактов нарушения обязательных требований, имеющих признаки уголовно наказуемых деяний, для решения вопросов о возбуждении уголовных дел;</w:t>
      </w:r>
    </w:p>
    <w:p w:rsidR="00CE41DE" w:rsidRPr="00D56A19" w:rsidRDefault="00CE41DE" w:rsidP="00CE41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15</w:t>
      </w:r>
      <w:r w:rsidRPr="00D56A19">
        <w:rPr>
          <w:rFonts w:ascii="Times New Roman" w:hAnsi="Times New Roman" w:cs="Times New Roman"/>
          <w:sz w:val="28"/>
          <w:szCs w:val="28"/>
        </w:rPr>
        <w:t xml:space="preserve">) обращение в арбитражный суд с заявлением о приостановлении на определенный срок осуществления застройщиком деятельности, связанной с </w:t>
      </w:r>
      <w:r w:rsidRPr="00D56A19">
        <w:rPr>
          <w:rFonts w:ascii="Times New Roman" w:hAnsi="Times New Roman" w:cs="Times New Roman"/>
          <w:sz w:val="28"/>
          <w:szCs w:val="28"/>
        </w:rPr>
        <w:lastRenderedPageBreak/>
        <w:t>привлечением денежных средств участников долевого строительства для строительства (создания) многоквартирных домов и (или) иных объектов недвижимости, или с заявлением о ликвидации лица, привлекающего денежные средства граждан для строительства;</w:t>
      </w:r>
      <w:proofErr w:type="gramEnd"/>
    </w:p>
    <w:p w:rsidR="00CE41DE" w:rsidRPr="00D56A19" w:rsidRDefault="00CE41DE" w:rsidP="00CE41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Pr="00D56A19">
        <w:rPr>
          <w:rFonts w:ascii="Times New Roman" w:hAnsi="Times New Roman" w:cs="Times New Roman"/>
          <w:sz w:val="28"/>
          <w:szCs w:val="28"/>
        </w:rPr>
        <w:t>) участие в делах о банкротстве застройщиков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E41DE" w:rsidRPr="00D56A19" w:rsidRDefault="00CE41DE" w:rsidP="00CE41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Pr="00D56A19">
        <w:rPr>
          <w:rFonts w:ascii="Times New Roman" w:hAnsi="Times New Roman" w:cs="Times New Roman"/>
          <w:sz w:val="28"/>
          <w:szCs w:val="28"/>
        </w:rPr>
        <w:t xml:space="preserve">) размещение в единой информационной системе жилищного строительства информации, указанной в </w:t>
      </w:r>
      <w:hyperlink r:id="rId23" w:history="1">
        <w:r w:rsidRPr="00D56A19">
          <w:rPr>
            <w:rFonts w:ascii="Times New Roman" w:hAnsi="Times New Roman" w:cs="Times New Roman"/>
            <w:color w:val="0000FF"/>
            <w:sz w:val="28"/>
            <w:szCs w:val="28"/>
          </w:rPr>
          <w:t>части 5 статьи 23.3</w:t>
        </w:r>
      </w:hyperlink>
      <w:r w:rsidRPr="00D56A19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BA444B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CE41DE" w:rsidRDefault="00CE41DE" w:rsidP="00CE41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444B" w:rsidRDefault="00BA444B" w:rsidP="00BA444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подпункт 3.2.1. изложить в следующей редакции:</w:t>
      </w:r>
    </w:p>
    <w:p w:rsidR="00CE41DE" w:rsidRPr="00D56A19" w:rsidRDefault="00BA444B" w:rsidP="00CE41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E41DE" w:rsidRPr="00D56A19">
        <w:rPr>
          <w:rFonts w:ascii="Times New Roman" w:hAnsi="Times New Roman" w:cs="Times New Roman"/>
          <w:sz w:val="28"/>
          <w:szCs w:val="28"/>
        </w:rPr>
        <w:t xml:space="preserve">3.2.1. </w:t>
      </w:r>
      <w:r w:rsidR="00CE41DE" w:rsidRPr="00CD4529">
        <w:rPr>
          <w:rFonts w:ascii="Times New Roman" w:hAnsi="Times New Roman" w:cs="Times New Roman"/>
          <w:sz w:val="28"/>
          <w:szCs w:val="28"/>
        </w:rPr>
        <w:t>Осуществление регионального государственного контроля (надзора) за деятельностью жилищно-строительных кооперативов, связанной с привлечением сре</w:t>
      </w:r>
      <w:proofErr w:type="gramStart"/>
      <w:r w:rsidR="00CE41DE" w:rsidRPr="00CD4529">
        <w:rPr>
          <w:rFonts w:ascii="Times New Roman" w:hAnsi="Times New Roman" w:cs="Times New Roman"/>
          <w:sz w:val="28"/>
          <w:szCs w:val="28"/>
        </w:rPr>
        <w:t>дств чл</w:t>
      </w:r>
      <w:proofErr w:type="gramEnd"/>
      <w:r w:rsidR="00CE41DE" w:rsidRPr="00CD4529">
        <w:rPr>
          <w:rFonts w:ascii="Times New Roman" w:hAnsi="Times New Roman" w:cs="Times New Roman"/>
          <w:sz w:val="28"/>
          <w:szCs w:val="28"/>
        </w:rPr>
        <w:t>енов</w:t>
      </w:r>
      <w:r w:rsidR="00CE41DE" w:rsidRPr="00D56A19">
        <w:rPr>
          <w:rFonts w:ascii="Times New Roman" w:hAnsi="Times New Roman" w:cs="Times New Roman"/>
          <w:sz w:val="28"/>
          <w:szCs w:val="28"/>
        </w:rPr>
        <w:t xml:space="preserve"> кооператив</w:t>
      </w:r>
      <w:r w:rsidR="00CD4529">
        <w:rPr>
          <w:rFonts w:ascii="Times New Roman" w:hAnsi="Times New Roman" w:cs="Times New Roman"/>
          <w:sz w:val="28"/>
          <w:szCs w:val="28"/>
        </w:rPr>
        <w:t>а</w:t>
      </w:r>
      <w:r w:rsidR="00CE41DE" w:rsidRPr="00D56A19">
        <w:rPr>
          <w:rFonts w:ascii="Times New Roman" w:hAnsi="Times New Roman" w:cs="Times New Roman"/>
          <w:sz w:val="28"/>
          <w:szCs w:val="28"/>
        </w:rPr>
        <w:t xml:space="preserve"> для строительства многоквартирных домов, в том числе:</w:t>
      </w:r>
    </w:p>
    <w:p w:rsidR="00CE41DE" w:rsidRPr="00D56A19" w:rsidRDefault="00CE41DE" w:rsidP="00CE41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6A19">
        <w:rPr>
          <w:rFonts w:ascii="Times New Roman" w:hAnsi="Times New Roman" w:cs="Times New Roman"/>
          <w:sz w:val="28"/>
          <w:szCs w:val="28"/>
        </w:rPr>
        <w:t>1) получение в порядке межведомственного информационного взаимодействия от федерального органа исполнительной власти, осуществляющего функции по формированию официальной статистической информации о социальных, экономических, демографических, экологических и других общественных процессах в Российской Федерации, и его территориальных органов документов и информации</w:t>
      </w:r>
      <w:r>
        <w:rPr>
          <w:rFonts w:ascii="Times New Roman" w:hAnsi="Times New Roman" w:cs="Times New Roman"/>
          <w:sz w:val="28"/>
          <w:szCs w:val="28"/>
        </w:rPr>
        <w:t xml:space="preserve"> о </w:t>
      </w:r>
      <w:r w:rsidRPr="00D56A19">
        <w:rPr>
          <w:rFonts w:ascii="Times New Roman" w:hAnsi="Times New Roman" w:cs="Times New Roman"/>
          <w:sz w:val="28"/>
          <w:szCs w:val="28"/>
        </w:rPr>
        <w:t>деятельност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56A19">
        <w:rPr>
          <w:rFonts w:ascii="Times New Roman" w:hAnsi="Times New Roman" w:cs="Times New Roman"/>
          <w:sz w:val="28"/>
          <w:szCs w:val="28"/>
        </w:rPr>
        <w:t xml:space="preserve"> жилищно-строительн</w:t>
      </w:r>
      <w:r w:rsidR="00DE2DCE">
        <w:rPr>
          <w:rFonts w:ascii="Times New Roman" w:hAnsi="Times New Roman" w:cs="Times New Roman"/>
          <w:sz w:val="28"/>
          <w:szCs w:val="28"/>
        </w:rPr>
        <w:t>ого</w:t>
      </w:r>
      <w:r w:rsidRPr="00D56A19">
        <w:rPr>
          <w:rFonts w:ascii="Times New Roman" w:hAnsi="Times New Roman" w:cs="Times New Roman"/>
          <w:sz w:val="28"/>
          <w:szCs w:val="28"/>
        </w:rPr>
        <w:t xml:space="preserve"> кооператив</w:t>
      </w:r>
      <w:r w:rsidR="00DE2DCE">
        <w:rPr>
          <w:rFonts w:ascii="Times New Roman" w:hAnsi="Times New Roman" w:cs="Times New Roman"/>
          <w:sz w:val="28"/>
          <w:szCs w:val="28"/>
        </w:rPr>
        <w:t>а</w:t>
      </w:r>
      <w:r w:rsidRPr="00D56A19">
        <w:rPr>
          <w:rFonts w:ascii="Times New Roman" w:hAnsi="Times New Roman" w:cs="Times New Roman"/>
          <w:sz w:val="28"/>
          <w:szCs w:val="28"/>
        </w:rPr>
        <w:t>, связанной с привлечением средств членов кооператива для строительства многоквартирного дома;</w:t>
      </w:r>
      <w:proofErr w:type="gramEnd"/>
    </w:p>
    <w:p w:rsidR="00CE41DE" w:rsidRPr="00D56A19" w:rsidRDefault="00CE41DE" w:rsidP="00CE41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A19">
        <w:rPr>
          <w:rFonts w:ascii="Times New Roman" w:hAnsi="Times New Roman" w:cs="Times New Roman"/>
          <w:sz w:val="28"/>
          <w:szCs w:val="28"/>
        </w:rPr>
        <w:t xml:space="preserve">2) получение в порядке межведомственного информационного взаимодействия от органов местного самоуправления документов и информации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6A19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56A19">
        <w:rPr>
          <w:rFonts w:ascii="Times New Roman" w:hAnsi="Times New Roman" w:cs="Times New Roman"/>
          <w:sz w:val="28"/>
          <w:szCs w:val="28"/>
        </w:rPr>
        <w:t xml:space="preserve"> жилищно-строительн</w:t>
      </w:r>
      <w:r w:rsidR="00F633B0">
        <w:rPr>
          <w:rFonts w:ascii="Times New Roman" w:hAnsi="Times New Roman" w:cs="Times New Roman"/>
          <w:sz w:val="28"/>
          <w:szCs w:val="28"/>
        </w:rPr>
        <w:t>ого</w:t>
      </w:r>
      <w:r w:rsidRPr="00D56A19">
        <w:rPr>
          <w:rFonts w:ascii="Times New Roman" w:hAnsi="Times New Roman" w:cs="Times New Roman"/>
          <w:sz w:val="28"/>
          <w:szCs w:val="28"/>
        </w:rPr>
        <w:t xml:space="preserve"> кооператив</w:t>
      </w:r>
      <w:r w:rsidR="00F633B0">
        <w:rPr>
          <w:rFonts w:ascii="Times New Roman" w:hAnsi="Times New Roman" w:cs="Times New Roman"/>
          <w:sz w:val="28"/>
          <w:szCs w:val="28"/>
        </w:rPr>
        <w:t>а</w:t>
      </w:r>
      <w:r w:rsidRPr="00D56A19">
        <w:rPr>
          <w:rFonts w:ascii="Times New Roman" w:hAnsi="Times New Roman" w:cs="Times New Roman"/>
          <w:sz w:val="28"/>
          <w:szCs w:val="28"/>
        </w:rPr>
        <w:t>, связанной с привлечением сре</w:t>
      </w:r>
      <w:proofErr w:type="gramStart"/>
      <w:r w:rsidRPr="00D56A19">
        <w:rPr>
          <w:rFonts w:ascii="Times New Roman" w:hAnsi="Times New Roman" w:cs="Times New Roman"/>
          <w:sz w:val="28"/>
          <w:szCs w:val="28"/>
        </w:rPr>
        <w:t>дств чл</w:t>
      </w:r>
      <w:proofErr w:type="gramEnd"/>
      <w:r w:rsidRPr="00D56A19">
        <w:rPr>
          <w:rFonts w:ascii="Times New Roman" w:hAnsi="Times New Roman" w:cs="Times New Roman"/>
          <w:sz w:val="28"/>
          <w:szCs w:val="28"/>
        </w:rPr>
        <w:t>енов кооператива для строительства многоквартирного дома (в том числе документов, связанных со строительством многоквартирного дома);</w:t>
      </w:r>
    </w:p>
    <w:p w:rsidR="00CE41DE" w:rsidRPr="00D56A19" w:rsidRDefault="00CE41DE" w:rsidP="00CE41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</w:t>
      </w:r>
      <w:r w:rsidRPr="00D56A19">
        <w:rPr>
          <w:rFonts w:ascii="Times New Roman" w:hAnsi="Times New Roman" w:cs="Times New Roman"/>
          <w:sz w:val="28"/>
          <w:szCs w:val="28"/>
        </w:rPr>
        <w:t xml:space="preserve">) получение в порядке межведомственного информационного взаимодействия от федерального органа исполнительной власти, осуществляющего функции по контролю и надзору за соблюдением законодательства о налогах и сборах, выписок из единого государственного реестра юридических лиц (сведения, содержащиеся в ней), документов и информации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6A19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56A19">
        <w:rPr>
          <w:rFonts w:ascii="Times New Roman" w:hAnsi="Times New Roman" w:cs="Times New Roman"/>
          <w:sz w:val="28"/>
          <w:szCs w:val="28"/>
        </w:rPr>
        <w:t xml:space="preserve"> жилищно-строительных кооперативов, связанной с привлечением денежных средств граждан для строительства жилищно-строительным кооперативом многоквартирного дома;</w:t>
      </w:r>
      <w:proofErr w:type="gramEnd"/>
    </w:p>
    <w:p w:rsidR="00CE41DE" w:rsidRPr="00D56A19" w:rsidRDefault="00CE41DE" w:rsidP="00CE41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56A19">
        <w:rPr>
          <w:rFonts w:ascii="Times New Roman" w:hAnsi="Times New Roman" w:cs="Times New Roman"/>
          <w:sz w:val="28"/>
          <w:szCs w:val="28"/>
        </w:rPr>
        <w:t>) получение в порядке межведомственного информационного взаимодействия от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внутренних дел, документов и информации, установленн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D56A19">
        <w:rPr>
          <w:rFonts w:ascii="Times New Roman" w:hAnsi="Times New Roman" w:cs="Times New Roman"/>
          <w:sz w:val="28"/>
          <w:szCs w:val="28"/>
        </w:rPr>
        <w:t xml:space="preserve"> </w:t>
      </w:r>
      <w:hyperlink r:id="rId24" w:history="1">
        <w:r w:rsidRPr="00D56A19">
          <w:rPr>
            <w:rFonts w:ascii="Times New Roman" w:hAnsi="Times New Roman" w:cs="Times New Roman"/>
            <w:color w:val="0000FF"/>
            <w:sz w:val="28"/>
            <w:szCs w:val="28"/>
          </w:rPr>
          <w:t>пунктом 1 статьи 116.1</w:t>
        </w:r>
      </w:hyperlink>
      <w:r w:rsidRPr="00D56A19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Федерации;</w:t>
      </w:r>
    </w:p>
    <w:p w:rsidR="00CE41DE" w:rsidRPr="00D56A19" w:rsidRDefault="00CE41DE" w:rsidP="00CE41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D56A19">
        <w:rPr>
          <w:rFonts w:ascii="Times New Roman" w:hAnsi="Times New Roman" w:cs="Times New Roman"/>
          <w:sz w:val="28"/>
          <w:szCs w:val="28"/>
        </w:rPr>
        <w:t xml:space="preserve">) получение в порядке межведомственного информационного взаимодействия от органа регистрации прав документов и информации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6A19">
        <w:rPr>
          <w:rFonts w:ascii="Times New Roman" w:hAnsi="Times New Roman" w:cs="Times New Roman"/>
          <w:sz w:val="28"/>
          <w:szCs w:val="28"/>
        </w:rPr>
        <w:t xml:space="preserve"> </w:t>
      </w:r>
      <w:r w:rsidRPr="00D56A19">
        <w:rPr>
          <w:rFonts w:ascii="Times New Roman" w:hAnsi="Times New Roman" w:cs="Times New Roman"/>
          <w:sz w:val="28"/>
          <w:szCs w:val="28"/>
        </w:rPr>
        <w:lastRenderedPageBreak/>
        <w:t>деятельност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56A19">
        <w:rPr>
          <w:rFonts w:ascii="Times New Roman" w:hAnsi="Times New Roman" w:cs="Times New Roman"/>
          <w:sz w:val="28"/>
          <w:szCs w:val="28"/>
        </w:rPr>
        <w:t xml:space="preserve"> жилищно-строительных кооперативов, связанной с привлечением денежных средств граждан для строительства жилищно-строительным кооперативом многоквартирного дома;</w:t>
      </w:r>
    </w:p>
    <w:p w:rsidR="00CE41DE" w:rsidRPr="00D56A19" w:rsidRDefault="00CE41DE" w:rsidP="00CE41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6</w:t>
      </w:r>
      <w:r w:rsidRPr="00D56A19">
        <w:rPr>
          <w:rFonts w:ascii="Times New Roman" w:hAnsi="Times New Roman" w:cs="Times New Roman"/>
          <w:sz w:val="28"/>
          <w:szCs w:val="28"/>
        </w:rPr>
        <w:t>) получение ежеквартально от жилищно-строительных кооперативов отчетности об осуществлении деятельности жилищно-строительного кооператива, связанной с привлечением денежных средств граждан для строительства жилищно-строительным кооперативом многоквартирного дома, в том числе об исполнении таким кооперативом своих обязательств перед членами кооператива и иными лицами, по формам и в порядке, которые установлены уполномоченным Правительством Российской Федерации федеральным органом исполнительной власти, а также промежуточной и годовой бухгалтерской</w:t>
      </w:r>
      <w:proofErr w:type="gramEnd"/>
      <w:r w:rsidRPr="00D56A19">
        <w:rPr>
          <w:rFonts w:ascii="Times New Roman" w:hAnsi="Times New Roman" w:cs="Times New Roman"/>
          <w:sz w:val="28"/>
          <w:szCs w:val="28"/>
        </w:rPr>
        <w:t xml:space="preserve"> (финансовой) отчетности, составленной в соответствии с требованиями законодательства Российской Федерации;</w:t>
      </w:r>
    </w:p>
    <w:p w:rsidR="00CE41DE" w:rsidRPr="00D56A19" w:rsidRDefault="00CE41DE" w:rsidP="00CE41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D56A19">
        <w:rPr>
          <w:rFonts w:ascii="Times New Roman" w:hAnsi="Times New Roman" w:cs="Times New Roman"/>
          <w:sz w:val="28"/>
          <w:szCs w:val="28"/>
        </w:rPr>
        <w:t>) направление органам управления жилищно-строительного кооператива требований об устранении выявленных нарушений;</w:t>
      </w:r>
    </w:p>
    <w:p w:rsidR="00CE41DE" w:rsidRPr="00D56A19" w:rsidRDefault="00CE41DE" w:rsidP="00CE41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D56A19">
        <w:rPr>
          <w:rFonts w:ascii="Times New Roman" w:hAnsi="Times New Roman" w:cs="Times New Roman"/>
          <w:sz w:val="28"/>
          <w:szCs w:val="28"/>
        </w:rPr>
        <w:t xml:space="preserve">) рассмотрение жалоб граждан и юридических лиц, связанных с нарушениями жилищно-строительными кооперативами требований </w:t>
      </w:r>
      <w:hyperlink r:id="rId25" w:history="1">
        <w:r w:rsidRPr="00D56A19">
          <w:rPr>
            <w:rFonts w:ascii="Times New Roman" w:hAnsi="Times New Roman" w:cs="Times New Roman"/>
            <w:color w:val="0000FF"/>
            <w:sz w:val="28"/>
            <w:szCs w:val="28"/>
          </w:rPr>
          <w:t>части 3 статьи 110</w:t>
        </w:r>
      </w:hyperlink>
      <w:r w:rsidRPr="00D56A19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Федерации, за исключением последующего содержания многоквартирного дома, и </w:t>
      </w:r>
      <w:hyperlink r:id="rId26" w:history="1">
        <w:r w:rsidRPr="00D56A19">
          <w:rPr>
            <w:rFonts w:ascii="Times New Roman" w:hAnsi="Times New Roman" w:cs="Times New Roman"/>
            <w:color w:val="0000FF"/>
            <w:sz w:val="28"/>
            <w:szCs w:val="28"/>
          </w:rPr>
          <w:t>статьи 123.1</w:t>
        </w:r>
      </w:hyperlink>
      <w:r w:rsidRPr="00D56A19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Федерации;</w:t>
      </w:r>
    </w:p>
    <w:p w:rsidR="00CE41DE" w:rsidRPr="00D56A19" w:rsidRDefault="00CE41DE" w:rsidP="00CE41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D56A19">
        <w:rPr>
          <w:rFonts w:ascii="Times New Roman" w:hAnsi="Times New Roman" w:cs="Times New Roman"/>
          <w:sz w:val="28"/>
          <w:szCs w:val="28"/>
        </w:rPr>
        <w:t>) принятие мер, необходимых для привлечения жилищно-строительных кооперативов (их должностных лиц) к ответственности, установленной федеральными законами и законодательством Российской Федерации об административных правонарушениях;</w:t>
      </w:r>
    </w:p>
    <w:p w:rsidR="00CE41DE" w:rsidRPr="00D56A19" w:rsidRDefault="00CE41DE" w:rsidP="00CE41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A1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D56A19">
        <w:rPr>
          <w:rFonts w:ascii="Times New Roman" w:hAnsi="Times New Roman" w:cs="Times New Roman"/>
          <w:sz w:val="28"/>
          <w:szCs w:val="28"/>
        </w:rPr>
        <w:t xml:space="preserve">) обращение в суд с заявлением в защиту предусмотренных </w:t>
      </w:r>
      <w:hyperlink r:id="rId27" w:history="1">
        <w:r w:rsidRPr="00D56A19">
          <w:rPr>
            <w:rFonts w:ascii="Times New Roman" w:hAnsi="Times New Roman" w:cs="Times New Roman"/>
            <w:color w:val="0000FF"/>
            <w:sz w:val="28"/>
            <w:szCs w:val="28"/>
          </w:rPr>
          <w:t>главой 11</w:t>
        </w:r>
      </w:hyperlink>
      <w:r w:rsidRPr="00D56A19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 прав и законных интересов членов жилищно-строительного кооператива, которые своими средствами участвуют в строительстве многоквартирного дома, в случае нарушения таких прав и интересов;</w:t>
      </w:r>
    </w:p>
    <w:p w:rsidR="00CE41DE" w:rsidRPr="00D56A19" w:rsidRDefault="00CE41DE" w:rsidP="00CE41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A1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56A19">
        <w:rPr>
          <w:rFonts w:ascii="Times New Roman" w:hAnsi="Times New Roman" w:cs="Times New Roman"/>
          <w:sz w:val="28"/>
          <w:szCs w:val="28"/>
        </w:rPr>
        <w:t xml:space="preserve">) направление в жилищно-строительный кооператив обязательных для исполнения предписаний об устранении нарушений требований </w:t>
      </w:r>
      <w:hyperlink r:id="rId28" w:history="1">
        <w:r w:rsidRPr="00D56A19">
          <w:rPr>
            <w:rFonts w:ascii="Times New Roman" w:hAnsi="Times New Roman" w:cs="Times New Roman"/>
            <w:color w:val="0000FF"/>
            <w:sz w:val="28"/>
            <w:szCs w:val="28"/>
          </w:rPr>
          <w:t>части 3 статьи 110</w:t>
        </w:r>
      </w:hyperlink>
      <w:r w:rsidRPr="00D56A19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Федерации, за исключением последующего содержания многоквартирного дома, и </w:t>
      </w:r>
      <w:hyperlink r:id="rId29" w:history="1">
        <w:r w:rsidRPr="00D56A19">
          <w:rPr>
            <w:rFonts w:ascii="Times New Roman" w:hAnsi="Times New Roman" w:cs="Times New Roman"/>
            <w:color w:val="0000FF"/>
            <w:sz w:val="28"/>
            <w:szCs w:val="28"/>
          </w:rPr>
          <w:t>статьи 123.1</w:t>
        </w:r>
      </w:hyperlink>
      <w:r w:rsidRPr="00D56A19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 и установление сроков устранения таких нарушений;</w:t>
      </w:r>
    </w:p>
    <w:p w:rsidR="00CE41DE" w:rsidRPr="00D56A19" w:rsidRDefault="00CE41DE" w:rsidP="00CE41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A1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56A19">
        <w:rPr>
          <w:rFonts w:ascii="Times New Roman" w:hAnsi="Times New Roman" w:cs="Times New Roman"/>
          <w:sz w:val="28"/>
          <w:szCs w:val="28"/>
        </w:rPr>
        <w:t xml:space="preserve">) принятие мер, необходимых для привлечения жилищно-строительного кооператива, его должностных лиц к ответственности, установленной </w:t>
      </w:r>
      <w:hyperlink r:id="rId30" w:history="1">
        <w:r w:rsidRPr="00D56A19">
          <w:rPr>
            <w:rFonts w:ascii="Times New Roman" w:hAnsi="Times New Roman" w:cs="Times New Roman"/>
            <w:color w:val="0000FF"/>
            <w:sz w:val="28"/>
            <w:szCs w:val="28"/>
          </w:rPr>
          <w:t>главой 11</w:t>
        </w:r>
      </w:hyperlink>
      <w:r w:rsidRPr="00D56A19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 и законодательством Российской Федерации об административных правонарушениях;</w:t>
      </w:r>
    </w:p>
    <w:p w:rsidR="00CE41DE" w:rsidRPr="00D56A19" w:rsidRDefault="00CE41DE" w:rsidP="00CE41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A1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56A19">
        <w:rPr>
          <w:rFonts w:ascii="Times New Roman" w:hAnsi="Times New Roman" w:cs="Times New Roman"/>
          <w:sz w:val="28"/>
          <w:szCs w:val="28"/>
        </w:rPr>
        <w:t>) направление в правоохранительные органы материалов, связанных с нарушениями обязательных требований, для решения вопросов о возбуждении уголовных дел по признакам преступлений;</w:t>
      </w:r>
    </w:p>
    <w:p w:rsidR="00CE41DE" w:rsidRPr="00D56A19" w:rsidRDefault="00CE41DE" w:rsidP="00CE41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A1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56A19">
        <w:rPr>
          <w:rFonts w:ascii="Times New Roman" w:hAnsi="Times New Roman" w:cs="Times New Roman"/>
          <w:sz w:val="28"/>
          <w:szCs w:val="28"/>
        </w:rPr>
        <w:t xml:space="preserve">) вынесение предписания о приостановлении деятельности жилищно-строительного кооператива по привлечению новых членов кооператива до </w:t>
      </w:r>
      <w:r w:rsidRPr="00D56A19">
        <w:rPr>
          <w:rFonts w:ascii="Times New Roman" w:hAnsi="Times New Roman" w:cs="Times New Roman"/>
          <w:sz w:val="28"/>
          <w:szCs w:val="28"/>
        </w:rPr>
        <w:lastRenderedPageBreak/>
        <w:t>устранения жилищно-строительным кооперативом соответствующих нарушений в случае неисполнения жилищно-строительным кооперативом в установленный Службой срок предписания об устранении выявленных нарушений, а также в случае, если эти нарушения создают реальную угрозу правам и законным интересам членов жилищно-строительного кооператива;</w:t>
      </w:r>
    </w:p>
    <w:p w:rsidR="00CE41DE" w:rsidRPr="00D56A19" w:rsidRDefault="00CE41DE" w:rsidP="00CE41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A1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56A19">
        <w:rPr>
          <w:rFonts w:ascii="Times New Roman" w:hAnsi="Times New Roman" w:cs="Times New Roman"/>
          <w:sz w:val="28"/>
          <w:szCs w:val="28"/>
        </w:rPr>
        <w:t>) обращение в суд с требованием о ликвидации жилищно-строительного кооператива в случае неисполнения им предписаний Службы;</w:t>
      </w:r>
    </w:p>
    <w:p w:rsidR="00CE41DE" w:rsidRPr="00D56A19" w:rsidRDefault="00CE41DE" w:rsidP="00CE41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A1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56A19">
        <w:rPr>
          <w:rFonts w:ascii="Times New Roman" w:hAnsi="Times New Roman" w:cs="Times New Roman"/>
          <w:sz w:val="28"/>
          <w:szCs w:val="28"/>
        </w:rPr>
        <w:t xml:space="preserve">) размещение на официальном сайте Службы в информационно-телекоммуникационной сети Интернет информации о проведенных проверках деятельности жилищно-строительного кооператива, за исключением сведений, доступ к которым ограничен законодательством Российской Федерации, а также сведений о привлечении к административной ответственности за нарушение требований Жилищного </w:t>
      </w:r>
      <w:hyperlink r:id="rId31" w:history="1">
        <w:r w:rsidRPr="00D56A19">
          <w:rPr>
            <w:rFonts w:ascii="Times New Roman" w:hAnsi="Times New Roman" w:cs="Times New Roman"/>
            <w:color w:val="0000FF"/>
            <w:sz w:val="28"/>
            <w:szCs w:val="28"/>
          </w:rPr>
          <w:t>кодекса</w:t>
        </w:r>
      </w:hyperlink>
      <w:r w:rsidRPr="00D56A19">
        <w:rPr>
          <w:rFonts w:ascii="Times New Roman" w:hAnsi="Times New Roman" w:cs="Times New Roman"/>
          <w:sz w:val="28"/>
          <w:szCs w:val="28"/>
        </w:rPr>
        <w:t xml:space="preserve"> Российской Федерации и иных требований, установленных законодательством.</w:t>
      </w:r>
    </w:p>
    <w:p w:rsidR="00CE41DE" w:rsidRDefault="00CE41DE" w:rsidP="0027544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F65702" w:rsidRDefault="001C3DE4" w:rsidP="0027544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пункт 3.3. изложить в следующей редакции:</w:t>
      </w:r>
    </w:p>
    <w:p w:rsidR="001C3DE4" w:rsidRDefault="00343BD8" w:rsidP="00275441">
      <w:pPr>
        <w:autoSpaceDE w:val="0"/>
        <w:autoSpaceDN w:val="0"/>
        <w:adjustRightInd w:val="0"/>
        <w:ind w:firstLine="540"/>
        <w:jc w:val="both"/>
      </w:pPr>
      <w:r>
        <w:rPr>
          <w:rFonts w:eastAsiaTheme="minorHAnsi"/>
          <w:lang w:eastAsia="en-US"/>
        </w:rPr>
        <w:t>«</w:t>
      </w:r>
      <w:r w:rsidR="008942E3">
        <w:rPr>
          <w:rFonts w:eastAsiaTheme="minorHAnsi"/>
          <w:lang w:eastAsia="en-US"/>
        </w:rPr>
        <w:t xml:space="preserve">3.3. </w:t>
      </w:r>
      <w:r>
        <w:rPr>
          <w:rFonts w:eastAsiaTheme="minorHAnsi"/>
          <w:lang w:eastAsia="en-US"/>
        </w:rPr>
        <w:t xml:space="preserve">Осуществление регионального </w:t>
      </w:r>
      <w:r>
        <w:t>государственного жилищного контроля (надзора)</w:t>
      </w:r>
      <w:r w:rsidR="00BB55E7">
        <w:t>, в том числе</w:t>
      </w:r>
      <w:r>
        <w:t>:</w:t>
      </w:r>
    </w:p>
    <w:p w:rsidR="00DD6893" w:rsidRDefault="00A84975" w:rsidP="00A84975">
      <w:pPr>
        <w:pStyle w:val="a4"/>
        <w:numPr>
          <w:ilvl w:val="0"/>
          <w:numId w:val="5"/>
        </w:numPr>
        <w:autoSpaceDE w:val="0"/>
        <w:autoSpaceDN w:val="0"/>
        <w:adjustRightInd w:val="0"/>
        <w:ind w:left="0"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</w:t>
      </w:r>
      <w:r w:rsidR="00DD6893" w:rsidRPr="00DD6893">
        <w:rPr>
          <w:rFonts w:eastAsiaTheme="minorHAnsi"/>
          <w:lang w:eastAsia="en-US"/>
        </w:rPr>
        <w:t xml:space="preserve">существление </w:t>
      </w:r>
      <w:r w:rsidR="00355ECC">
        <w:rPr>
          <w:rFonts w:eastAsiaTheme="minorHAnsi"/>
          <w:lang w:eastAsia="en-US"/>
        </w:rPr>
        <w:t xml:space="preserve">государственного </w:t>
      </w:r>
      <w:r w:rsidR="00DD6893" w:rsidRPr="00DD6893">
        <w:rPr>
          <w:rFonts w:eastAsiaTheme="minorHAnsi"/>
          <w:lang w:eastAsia="en-US"/>
        </w:rPr>
        <w:t xml:space="preserve">контроля (надзора) за соблюдением юридическими лицами, индивидуальными предпринимателями и гражданами обязательных </w:t>
      </w:r>
      <w:hyperlink r:id="rId32" w:history="1">
        <w:r w:rsidR="00DD6893" w:rsidRPr="00DD6893">
          <w:rPr>
            <w:rFonts w:eastAsiaTheme="minorHAnsi"/>
            <w:color w:val="0000FF"/>
            <w:lang w:eastAsia="en-US"/>
          </w:rPr>
          <w:t>требований</w:t>
        </w:r>
      </w:hyperlink>
      <w:r w:rsidR="00DD6893" w:rsidRPr="00DD6893">
        <w:rPr>
          <w:rFonts w:eastAsiaTheme="minorHAnsi"/>
          <w:lang w:eastAsia="en-US"/>
        </w:rPr>
        <w:t>, установленных жилищным законодательством, законодательством об энергосбережении и о повышении энергетической эффективности в отношении жилищного фонда</w:t>
      </w:r>
      <w:r>
        <w:rPr>
          <w:rFonts w:eastAsiaTheme="minorHAnsi"/>
          <w:lang w:eastAsia="en-US"/>
        </w:rPr>
        <w:t>:</w:t>
      </w:r>
    </w:p>
    <w:p w:rsidR="00A84975" w:rsidRDefault="00A84975" w:rsidP="00A8497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 xml:space="preserve">требований к использованию и сохранности жилищного фонда, в том числе </w:t>
      </w:r>
      <w:hyperlink r:id="rId33" w:history="1">
        <w:r>
          <w:rPr>
            <w:rFonts w:eastAsiaTheme="minorHAnsi"/>
            <w:color w:val="0000FF"/>
            <w:lang w:eastAsia="en-US"/>
          </w:rPr>
          <w:t>требований</w:t>
        </w:r>
      </w:hyperlink>
      <w:r>
        <w:rPr>
          <w:rFonts w:eastAsiaTheme="minorHAnsi"/>
          <w:lang w:eastAsia="en-US"/>
        </w:rPr>
        <w:t xml:space="preserve">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  <w:proofErr w:type="gramEnd"/>
    </w:p>
    <w:p w:rsidR="00A84975" w:rsidRDefault="00A84975" w:rsidP="00DF5941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требований к </w:t>
      </w:r>
      <w:hyperlink r:id="rId34" w:history="1">
        <w:r>
          <w:rPr>
            <w:rFonts w:eastAsiaTheme="minorHAnsi"/>
            <w:color w:val="0000FF"/>
            <w:lang w:eastAsia="en-US"/>
          </w:rPr>
          <w:t>формированию</w:t>
        </w:r>
      </w:hyperlink>
      <w:r>
        <w:rPr>
          <w:rFonts w:eastAsiaTheme="minorHAnsi"/>
          <w:lang w:eastAsia="en-US"/>
        </w:rPr>
        <w:t xml:space="preserve"> фондов капитального ремонта;</w:t>
      </w:r>
    </w:p>
    <w:p w:rsidR="00A84975" w:rsidRDefault="00A84975" w:rsidP="00DF5941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A84975" w:rsidRDefault="00A84975" w:rsidP="00DF5941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A84975" w:rsidRDefault="00A84975" w:rsidP="00DF5941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A84975" w:rsidRDefault="00A84975" w:rsidP="00DF5941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правил содержания общего имущества в многоквартирном доме и правил изменения размера платы за содержание жилого помещения;</w:t>
      </w:r>
    </w:p>
    <w:p w:rsidR="00A84975" w:rsidRDefault="00A84975" w:rsidP="00DF5941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A84975" w:rsidRDefault="00A84975" w:rsidP="00DF5941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A84975" w:rsidRDefault="00A84975" w:rsidP="00DF5941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требований к порядку размещения </w:t>
      </w:r>
      <w:proofErr w:type="spellStart"/>
      <w:r>
        <w:rPr>
          <w:rFonts w:eastAsiaTheme="minorHAnsi"/>
          <w:lang w:eastAsia="en-US"/>
        </w:rPr>
        <w:t>ресурсоснабжающими</w:t>
      </w:r>
      <w:proofErr w:type="spellEnd"/>
      <w:r>
        <w:rPr>
          <w:rFonts w:eastAsiaTheme="minorHAnsi"/>
          <w:lang w:eastAsia="en-US"/>
        </w:rPr>
        <w:t xml:space="preserve"> организациями, лицами, осуществляющими деятельность по управлению многоквартирными домами, информации в системе;</w:t>
      </w:r>
    </w:p>
    <w:p w:rsidR="00A84975" w:rsidRDefault="00A84975" w:rsidP="00DF5941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требований к обеспечению доступности для инвалидов помещений в многоквартирных домах;</w:t>
      </w:r>
    </w:p>
    <w:p w:rsidR="00A84975" w:rsidRDefault="00A84975" w:rsidP="00DF5941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требований к предоставлению жилых помещений в наемных домах социального использования.</w:t>
      </w:r>
    </w:p>
    <w:p w:rsidR="00A84975" w:rsidRPr="006C392F" w:rsidRDefault="00A84975" w:rsidP="00DF5941">
      <w:pPr>
        <w:pStyle w:val="a4"/>
        <w:numPr>
          <w:ilvl w:val="0"/>
          <w:numId w:val="5"/>
        </w:numPr>
        <w:autoSpaceDE w:val="0"/>
        <w:autoSpaceDN w:val="0"/>
        <w:adjustRightInd w:val="0"/>
        <w:ind w:left="0" w:firstLine="540"/>
        <w:jc w:val="both"/>
        <w:rPr>
          <w:rFonts w:eastAsiaTheme="minorHAnsi"/>
          <w:lang w:eastAsia="en-US"/>
        </w:rPr>
      </w:pPr>
      <w:r w:rsidRPr="006C392F">
        <w:rPr>
          <w:rFonts w:eastAsiaTheme="minorHAnsi"/>
          <w:lang w:eastAsia="en-US"/>
        </w:rPr>
        <w:t xml:space="preserve">осуществление </w:t>
      </w:r>
      <w:r w:rsidR="00355ECC" w:rsidRPr="006C392F">
        <w:rPr>
          <w:rFonts w:eastAsiaTheme="minorHAnsi"/>
          <w:lang w:eastAsia="en-US"/>
        </w:rPr>
        <w:t xml:space="preserve">государственного </w:t>
      </w:r>
      <w:r w:rsidRPr="006C392F">
        <w:rPr>
          <w:rFonts w:eastAsiaTheme="minorHAnsi"/>
          <w:lang w:eastAsia="en-US"/>
        </w:rPr>
        <w:t xml:space="preserve">контроля (надзора) за соблюдением </w:t>
      </w:r>
      <w:r w:rsidR="00466481" w:rsidRPr="006C392F">
        <w:rPr>
          <w:rFonts w:eastAsiaTheme="minorHAnsi"/>
          <w:lang w:eastAsia="en-US"/>
        </w:rPr>
        <w:t>органами исполнительной власти субъектов Российской Федерации, органами местного самоуправления установленных жилищным законодательством, законодательством об энергосбережении и о повышении энергетической эффективности требований к использованию и сохранности жилищного фонда незави</w:t>
      </w:r>
      <w:r w:rsidR="006C392F" w:rsidRPr="006C392F">
        <w:rPr>
          <w:rFonts w:eastAsiaTheme="minorHAnsi"/>
          <w:lang w:eastAsia="en-US"/>
        </w:rPr>
        <w:t xml:space="preserve">симо от его формы собственности, в том числе  </w:t>
      </w:r>
      <w:r w:rsidRPr="006C392F">
        <w:rPr>
          <w:rFonts w:eastAsiaTheme="minorHAnsi"/>
          <w:lang w:eastAsia="en-US"/>
        </w:rPr>
        <w:t xml:space="preserve"> требований:</w:t>
      </w:r>
    </w:p>
    <w:p w:rsidR="00A84975" w:rsidRDefault="00A84975" w:rsidP="00DF594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 содержанию общего имущества в многоквартирном доме;</w:t>
      </w:r>
    </w:p>
    <w:p w:rsidR="00A84975" w:rsidRDefault="00A84975" w:rsidP="00DF594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>к ограничению изменения размера вносимой гражданами платы за коммунальные услуги, требований к составу нормативов потребления коммунальных ресурсов (коммунальных услуг), условиям и методам установления нормативов потребления коммунальных ресурсов (коммунальных услуг), а также к обоснованности размера установленного норматива потребления коммунальных ресурсов (коммунальных услуг), обоснованности размера платы за содержание жилого помещения для собственников жилых помещений, которые не приняли решение о выборе способа управления</w:t>
      </w:r>
      <w:proofErr w:type="gramEnd"/>
      <w:r>
        <w:rPr>
          <w:rFonts w:eastAsiaTheme="minorHAnsi"/>
          <w:lang w:eastAsia="en-US"/>
        </w:rPr>
        <w:t xml:space="preserve"> многоквартирным домом, решение об установлении размера платы за содержание жилого помещения, и к соблюдению предельных индексов изменения размера такой платы;</w:t>
      </w:r>
    </w:p>
    <w:p w:rsidR="00A84975" w:rsidRDefault="00A84975" w:rsidP="00DF594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 предоставлению жилых помещений в наемных домах социального использования;</w:t>
      </w:r>
    </w:p>
    <w:p w:rsidR="00A84975" w:rsidRDefault="00A84975" w:rsidP="00DF594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 порядку размещения информации в системе.</w:t>
      </w:r>
    </w:p>
    <w:p w:rsidR="00184335" w:rsidRPr="00DB2C5F" w:rsidRDefault="00184335" w:rsidP="00DB2C5F">
      <w:pPr>
        <w:pStyle w:val="a4"/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lang w:eastAsia="en-US"/>
        </w:rPr>
      </w:pPr>
      <w:r w:rsidRPr="00DC38B3">
        <w:t>выдавать предписания об устранении выявленных нарушений обязательных требований</w:t>
      </w:r>
      <w:r w:rsidR="00DB2C5F">
        <w:t xml:space="preserve">, </w:t>
      </w:r>
      <w:r w:rsidR="00DB2C5F" w:rsidRPr="00DB2C5F">
        <w:rPr>
          <w:rFonts w:eastAsiaTheme="minorHAnsi"/>
          <w:lang w:eastAsia="en-US"/>
        </w:rPr>
        <w:t>установленных жилищным законодательством, законодательством об энергосбережении и о повышении энергетической эффективности в отношении жилищного фонда</w:t>
      </w:r>
      <w:r>
        <w:t>,</w:t>
      </w:r>
      <w:r w:rsidRPr="00DC38B3">
        <w:t xml:space="preserve"> </w:t>
      </w:r>
      <w:proofErr w:type="gramStart"/>
      <w:r w:rsidRPr="00DB2C5F">
        <w:rPr>
          <w:rFonts w:eastAsiaTheme="minorHAnsi"/>
          <w:lang w:eastAsia="en-US"/>
        </w:rPr>
        <w:t>выявленных</w:t>
      </w:r>
      <w:proofErr w:type="gramEnd"/>
      <w:r w:rsidRPr="00DB2C5F">
        <w:rPr>
          <w:rFonts w:eastAsiaTheme="minorHAnsi"/>
          <w:lang w:eastAsia="en-US"/>
        </w:rPr>
        <w:t xml:space="preserve"> в том числе в ходе наблюдения за соблюдением обязательных требований (мониторинга безопасности).</w:t>
      </w:r>
    </w:p>
    <w:p w:rsidR="00522201" w:rsidRPr="00522201" w:rsidRDefault="00522201" w:rsidP="00D52820">
      <w:pPr>
        <w:pStyle w:val="a4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t xml:space="preserve">Служба </w:t>
      </w:r>
      <w:r w:rsidRPr="00522201">
        <w:rPr>
          <w:rFonts w:eastAsiaTheme="minorHAnsi"/>
          <w:lang w:eastAsia="en-US"/>
        </w:rPr>
        <w:t>вправе обратиться в суд с заявлениями:</w:t>
      </w:r>
    </w:p>
    <w:p w:rsidR="00522201" w:rsidRPr="00D545BF" w:rsidRDefault="00522201" w:rsidP="00D5282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545BF">
        <w:rPr>
          <w:rFonts w:eastAsiaTheme="minorHAnsi"/>
          <w:lang w:eastAsia="en-US"/>
        </w:rPr>
        <w:t xml:space="preserve">о признании недействительным решения, принятого общим собранием собственников помещений в многоквартирном доме либо общим собранием </w:t>
      </w:r>
      <w:r w:rsidRPr="00D545BF">
        <w:rPr>
          <w:rFonts w:eastAsiaTheme="minorHAnsi"/>
          <w:lang w:eastAsia="en-US"/>
        </w:rPr>
        <w:lastRenderedPageBreak/>
        <w:t>членов товарищества собственников жилья, жилищного, жилищно-строительного или иного специализированного потребительского кооператива с нарушением требований</w:t>
      </w:r>
      <w:r w:rsidR="00DB717C">
        <w:rPr>
          <w:rFonts w:eastAsiaTheme="minorHAnsi"/>
          <w:lang w:eastAsia="en-US"/>
        </w:rPr>
        <w:t>, установленных</w:t>
      </w:r>
      <w:r w:rsidRPr="00D545BF">
        <w:rPr>
          <w:rFonts w:eastAsiaTheme="minorHAnsi"/>
          <w:lang w:eastAsia="en-US"/>
        </w:rPr>
        <w:t xml:space="preserve"> </w:t>
      </w:r>
      <w:r w:rsidR="00DB717C">
        <w:rPr>
          <w:rFonts w:eastAsiaTheme="minorHAnsi"/>
          <w:lang w:eastAsia="en-US"/>
        </w:rPr>
        <w:t>Жилищным</w:t>
      </w:r>
      <w:r w:rsidR="00DB717C" w:rsidRPr="00D545BF">
        <w:rPr>
          <w:rFonts w:eastAsiaTheme="minorHAnsi"/>
          <w:lang w:eastAsia="en-US"/>
        </w:rPr>
        <w:t xml:space="preserve"> </w:t>
      </w:r>
      <w:r w:rsidR="00DB717C">
        <w:rPr>
          <w:rFonts w:eastAsiaTheme="minorHAnsi"/>
          <w:lang w:eastAsia="en-US"/>
        </w:rPr>
        <w:t>к</w:t>
      </w:r>
      <w:r w:rsidR="00DB717C" w:rsidRPr="00D545BF">
        <w:rPr>
          <w:rFonts w:eastAsiaTheme="minorHAnsi"/>
          <w:lang w:eastAsia="en-US"/>
        </w:rPr>
        <w:t>одекс</w:t>
      </w:r>
      <w:r w:rsidR="00DB717C">
        <w:rPr>
          <w:rFonts w:eastAsiaTheme="minorHAnsi"/>
          <w:lang w:eastAsia="en-US"/>
        </w:rPr>
        <w:t>ом Российской Федерации</w:t>
      </w:r>
      <w:r w:rsidRPr="00D545BF">
        <w:rPr>
          <w:rFonts w:eastAsiaTheme="minorHAnsi"/>
          <w:lang w:eastAsia="en-US"/>
        </w:rPr>
        <w:t>;</w:t>
      </w:r>
    </w:p>
    <w:p w:rsidR="00522201" w:rsidRPr="00D545BF" w:rsidRDefault="00522201" w:rsidP="00D5282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gramStart"/>
      <w:r w:rsidRPr="00D545BF">
        <w:rPr>
          <w:rFonts w:eastAsiaTheme="minorHAnsi"/>
          <w:lang w:eastAsia="en-US"/>
        </w:rPr>
        <w:t>о ликвидации товарищества собственников жилья, жилищного, жилищно-строительного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кооператива, внесенных в устав такого товарищества или такого кооператива изменений требованиям настоящего Кодекса либо в случае выявления нарушений порядка создания такого товарищества или такого кооператива, если эти нарушения носят неустранимый характер;</w:t>
      </w:r>
      <w:proofErr w:type="gramEnd"/>
    </w:p>
    <w:p w:rsidR="00522201" w:rsidRPr="00D545BF" w:rsidRDefault="00522201" w:rsidP="00D5282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gramStart"/>
      <w:r w:rsidRPr="00D545BF">
        <w:rPr>
          <w:rFonts w:eastAsiaTheme="minorHAnsi"/>
          <w:lang w:eastAsia="en-US"/>
        </w:rPr>
        <w:t>о признании договора управления многоквартирным домом, договора оказания услуг и (или) выполнения работ по содержанию и ремонту общего имущества в многоквартирном доме либо договора оказания услуг по содержанию и (или)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настоящего Кодекса о выборе управляющей организации, об утверждении условий</w:t>
      </w:r>
      <w:proofErr w:type="gramEnd"/>
      <w:r w:rsidRPr="00D545BF">
        <w:rPr>
          <w:rFonts w:eastAsiaTheme="minorHAnsi"/>
          <w:lang w:eastAsia="en-US"/>
        </w:rPr>
        <w:t xml:space="preserve"> договора управления многоквартирным домом и о его заключении, о заключении договора оказания услуг и (или) выполнения работ по содержанию и ремонту общего имущества в многоквартирном доме либо договора оказания услуг по содержанию и (или) выполнению работ по ремонту общего имущества в многоквартирном доме, об утверждении условий указанных договоров;</w:t>
      </w:r>
    </w:p>
    <w:p w:rsidR="00522201" w:rsidRPr="00D545BF" w:rsidRDefault="00522201" w:rsidP="00D5282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545BF">
        <w:rPr>
          <w:rFonts w:eastAsiaTheme="minorHAnsi"/>
          <w:lang w:eastAsia="en-US"/>
        </w:rPr>
        <w:t>в защиту прав и законных интересов собственников помещений в многоквартирном доме, нанимателей и других пользователей жилых помещений по их обращению или в защиту прав, свобод и законных интересов неопределенного круга лиц в случае выявления нарушения обязательных требований;</w:t>
      </w:r>
    </w:p>
    <w:p w:rsidR="00522201" w:rsidRPr="00D545BF" w:rsidRDefault="00522201" w:rsidP="00D5282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545BF">
        <w:rPr>
          <w:rFonts w:eastAsiaTheme="minorHAnsi"/>
          <w:lang w:eastAsia="en-US"/>
        </w:rPr>
        <w:t xml:space="preserve">о признании </w:t>
      </w:r>
      <w:proofErr w:type="gramStart"/>
      <w:r w:rsidRPr="00D545BF">
        <w:rPr>
          <w:rFonts w:eastAsiaTheme="minorHAnsi"/>
          <w:lang w:eastAsia="en-US"/>
        </w:rPr>
        <w:t>договора найма жилого помещения жилищного фонда социального использования</w:t>
      </w:r>
      <w:proofErr w:type="gramEnd"/>
      <w:r w:rsidRPr="00D545BF">
        <w:rPr>
          <w:rFonts w:eastAsiaTheme="minorHAnsi"/>
          <w:lang w:eastAsia="en-US"/>
        </w:rPr>
        <w:t xml:space="preserve"> недействительным в случае неисполнения в установленный срок предписания об устранении несоответствия данного договора обязательным требованиям, установленным </w:t>
      </w:r>
      <w:r w:rsidR="000C0DE3">
        <w:rPr>
          <w:rFonts w:eastAsiaTheme="minorHAnsi"/>
          <w:lang w:eastAsia="en-US"/>
        </w:rPr>
        <w:t>Жилищным</w:t>
      </w:r>
      <w:r w:rsidRPr="00D545BF">
        <w:rPr>
          <w:rFonts w:eastAsiaTheme="minorHAnsi"/>
          <w:lang w:eastAsia="en-US"/>
        </w:rPr>
        <w:t xml:space="preserve"> </w:t>
      </w:r>
      <w:r w:rsidR="000C0DE3">
        <w:rPr>
          <w:rFonts w:eastAsiaTheme="minorHAnsi"/>
          <w:lang w:eastAsia="en-US"/>
        </w:rPr>
        <w:t>к</w:t>
      </w:r>
      <w:r w:rsidRPr="00D545BF">
        <w:rPr>
          <w:rFonts w:eastAsiaTheme="minorHAnsi"/>
          <w:lang w:eastAsia="en-US"/>
        </w:rPr>
        <w:t>одексом</w:t>
      </w:r>
      <w:r w:rsidR="000C0DE3">
        <w:rPr>
          <w:rFonts w:eastAsiaTheme="minorHAnsi"/>
          <w:lang w:eastAsia="en-US"/>
        </w:rPr>
        <w:t xml:space="preserve"> Российской Федерации</w:t>
      </w:r>
      <w:r w:rsidRPr="00D545BF">
        <w:rPr>
          <w:rFonts w:eastAsiaTheme="minorHAnsi"/>
          <w:lang w:eastAsia="en-US"/>
        </w:rPr>
        <w:t>;</w:t>
      </w:r>
    </w:p>
    <w:p w:rsidR="00522201" w:rsidRPr="00D545BF" w:rsidRDefault="00522201" w:rsidP="00D5282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545BF">
        <w:rPr>
          <w:rFonts w:eastAsiaTheme="minorHAnsi"/>
          <w:lang w:eastAsia="en-US"/>
        </w:rPr>
        <w:t>о понуждении к исполнению предписания</w:t>
      </w:r>
      <w:proofErr w:type="gramStart"/>
      <w:r w:rsidRPr="00D545BF">
        <w:rPr>
          <w:rFonts w:eastAsiaTheme="minorHAnsi"/>
          <w:lang w:eastAsia="en-US"/>
        </w:rPr>
        <w:t>.</w:t>
      </w:r>
      <w:r w:rsidR="004A63A7">
        <w:rPr>
          <w:rFonts w:eastAsiaTheme="minorHAnsi"/>
          <w:lang w:eastAsia="en-US"/>
        </w:rPr>
        <w:t>»;</w:t>
      </w:r>
      <w:proofErr w:type="gramEnd"/>
    </w:p>
    <w:p w:rsidR="004339BA" w:rsidRDefault="004339BA" w:rsidP="00500DAD">
      <w:pPr>
        <w:ind w:firstLine="540"/>
        <w:jc w:val="both"/>
      </w:pPr>
    </w:p>
    <w:p w:rsidR="00500DAD" w:rsidRDefault="00500DAD" w:rsidP="00500DAD">
      <w:pPr>
        <w:ind w:firstLine="540"/>
        <w:jc w:val="both"/>
      </w:pPr>
      <w:r>
        <w:t xml:space="preserve">в </w:t>
      </w:r>
      <w:r w:rsidR="009D5D6E">
        <w:t>подпункте</w:t>
      </w:r>
      <w:r>
        <w:t xml:space="preserve"> 3.3.4.:</w:t>
      </w:r>
    </w:p>
    <w:p w:rsidR="00500DAD" w:rsidRDefault="00EE0F83" w:rsidP="00500DAD">
      <w:pPr>
        <w:ind w:firstLine="540"/>
        <w:jc w:val="both"/>
      </w:pPr>
      <w:r>
        <w:t>абзац четвертый изложить в следующей редакции:</w:t>
      </w:r>
    </w:p>
    <w:p w:rsidR="00EE0F83" w:rsidRDefault="00EE0F83" w:rsidP="00EE0F83">
      <w:pPr>
        <w:autoSpaceDE w:val="0"/>
        <w:autoSpaceDN w:val="0"/>
        <w:adjustRightInd w:val="0"/>
        <w:ind w:firstLine="540"/>
        <w:jc w:val="both"/>
      </w:pPr>
      <w:r>
        <w:t>«</w:t>
      </w:r>
      <w:r>
        <w:rPr>
          <w:rFonts w:eastAsiaTheme="minorHAnsi"/>
          <w:lang w:eastAsia="en-US"/>
        </w:rPr>
        <w:t>предоставление выписки из реестра лицензий, обращение в суд с заявлением об аннулировании лицензии, прекращение действия лицензии</w:t>
      </w:r>
      <w:proofErr w:type="gramStart"/>
      <w:r>
        <w:rPr>
          <w:rFonts w:eastAsiaTheme="minorHAnsi"/>
          <w:lang w:eastAsia="en-US"/>
        </w:rPr>
        <w:t>;</w:t>
      </w:r>
      <w:r>
        <w:t>»</w:t>
      </w:r>
      <w:proofErr w:type="gramEnd"/>
      <w:r>
        <w:t>;</w:t>
      </w:r>
    </w:p>
    <w:p w:rsidR="001E0E97" w:rsidRDefault="001E0E97" w:rsidP="00EE0F83">
      <w:pPr>
        <w:autoSpaceDE w:val="0"/>
        <w:autoSpaceDN w:val="0"/>
        <w:adjustRightInd w:val="0"/>
        <w:ind w:firstLine="540"/>
        <w:jc w:val="both"/>
      </w:pPr>
    </w:p>
    <w:p w:rsidR="0002372D" w:rsidRDefault="001E0E97" w:rsidP="00EE0F83">
      <w:pPr>
        <w:autoSpaceDE w:val="0"/>
        <w:autoSpaceDN w:val="0"/>
        <w:adjustRightInd w:val="0"/>
        <w:ind w:firstLine="540"/>
        <w:jc w:val="both"/>
      </w:pPr>
      <w:r>
        <w:t>подпункт 3.3.11. изложить в следующей редакции:</w:t>
      </w:r>
    </w:p>
    <w:p w:rsidR="001E0E97" w:rsidRDefault="001E0E97" w:rsidP="00EE0F83">
      <w:pPr>
        <w:autoSpaceDE w:val="0"/>
        <w:autoSpaceDN w:val="0"/>
        <w:adjustRightInd w:val="0"/>
        <w:ind w:firstLine="540"/>
        <w:jc w:val="both"/>
      </w:pPr>
      <w:r>
        <w:t>«3.3.11. Осуществление м</w:t>
      </w:r>
      <w:r>
        <w:rPr>
          <w:rFonts w:eastAsiaTheme="minorHAnsi"/>
          <w:lang w:eastAsia="en-US"/>
        </w:rPr>
        <w:t>ониторинга технического состояния многоквартирных домов</w:t>
      </w:r>
      <w:proofErr w:type="gramStart"/>
      <w:r>
        <w:rPr>
          <w:rFonts w:eastAsiaTheme="minorHAnsi"/>
          <w:lang w:eastAsia="en-US"/>
        </w:rPr>
        <w:t>.</w:t>
      </w:r>
      <w:r>
        <w:t>»;</w:t>
      </w:r>
      <w:proofErr w:type="gramEnd"/>
    </w:p>
    <w:p w:rsidR="001E0E97" w:rsidRDefault="001E0E97" w:rsidP="009E5EE2">
      <w:pPr>
        <w:ind w:firstLine="540"/>
        <w:jc w:val="both"/>
      </w:pPr>
    </w:p>
    <w:p w:rsidR="009D5D6E" w:rsidRDefault="001E0E97" w:rsidP="009E5EE2">
      <w:pPr>
        <w:ind w:firstLine="540"/>
        <w:jc w:val="both"/>
      </w:pPr>
      <w:r>
        <w:t>п</w:t>
      </w:r>
      <w:r w:rsidR="009D5D6E">
        <w:t>одпункт</w:t>
      </w:r>
      <w:r>
        <w:t xml:space="preserve"> </w:t>
      </w:r>
      <w:r w:rsidR="005719B7">
        <w:t>3.3.12</w:t>
      </w:r>
      <w:r>
        <w:t>.</w:t>
      </w:r>
      <w:r w:rsidR="00C15766">
        <w:t xml:space="preserve"> исключить;</w:t>
      </w:r>
    </w:p>
    <w:p w:rsidR="009D5D6E" w:rsidRDefault="009D5D6E" w:rsidP="009E5EE2">
      <w:pPr>
        <w:ind w:firstLine="540"/>
        <w:jc w:val="both"/>
      </w:pPr>
    </w:p>
    <w:p w:rsidR="009E5EE2" w:rsidRDefault="009E5EE2" w:rsidP="009E5EE2">
      <w:pPr>
        <w:ind w:firstLine="540"/>
        <w:jc w:val="both"/>
      </w:pPr>
      <w:r>
        <w:t>пункт 3.7. изложить в следующей редакции:</w:t>
      </w:r>
    </w:p>
    <w:p w:rsidR="009E5EE2" w:rsidRDefault="009E5EE2" w:rsidP="009E5EE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«3.7. Выдача заключений о соответствии построенного, реконструированного объекта капитального строительства требованиям, указанным в части 16 статьи 54 Градостроительного кодекса Российской Федерации, или решений об отказе в выдаче таких заключений</w:t>
      </w:r>
      <w:proofErr w:type="gramStart"/>
      <w:r w:rsidR="00593C94">
        <w:rPr>
          <w:rFonts w:eastAsiaTheme="minorHAnsi"/>
          <w:lang w:eastAsia="en-US"/>
        </w:rPr>
        <w:t>.</w:t>
      </w:r>
      <w:r w:rsidR="007C5CEB">
        <w:rPr>
          <w:rFonts w:eastAsiaTheme="minorHAnsi"/>
          <w:lang w:eastAsia="en-US"/>
        </w:rPr>
        <w:t>»;</w:t>
      </w:r>
      <w:proofErr w:type="gramEnd"/>
    </w:p>
    <w:p w:rsidR="004339BA" w:rsidRDefault="004339BA" w:rsidP="0002372D">
      <w:pPr>
        <w:ind w:firstLine="540"/>
        <w:jc w:val="both"/>
      </w:pPr>
    </w:p>
    <w:p w:rsidR="0002372D" w:rsidRDefault="0002372D" w:rsidP="0002372D">
      <w:pPr>
        <w:ind w:firstLine="540"/>
        <w:jc w:val="both"/>
      </w:pPr>
      <w:r>
        <w:t>в пункте 4.3.:</w:t>
      </w:r>
    </w:p>
    <w:p w:rsidR="0002372D" w:rsidRDefault="0002372D" w:rsidP="0002372D">
      <w:pPr>
        <w:ind w:firstLine="540"/>
        <w:jc w:val="both"/>
      </w:pPr>
      <w:r>
        <w:t>в подпункте 6 слова «министру строительства» заменить словами «Правительству»;</w:t>
      </w:r>
    </w:p>
    <w:p w:rsidR="00022F08" w:rsidRDefault="00BF080C" w:rsidP="0052267C">
      <w:pPr>
        <w:ind w:right="-1" w:firstLine="709"/>
        <w:jc w:val="both"/>
      </w:pPr>
      <w:r w:rsidRPr="00A36B56">
        <w:t xml:space="preserve">2. </w:t>
      </w:r>
      <w:r w:rsidR="008E0865" w:rsidRPr="00A36B56">
        <w:t xml:space="preserve">Опубликовать постановление </w:t>
      </w:r>
      <w:r w:rsidR="00EE66F4" w:rsidRPr="00A36B56">
        <w:t>в газете «Наш Красноярский край»</w:t>
      </w:r>
      <w:r w:rsidR="00022F08">
        <w:t xml:space="preserve"> </w:t>
      </w:r>
      <w:r w:rsidR="0052267C">
        <w:br/>
      </w:r>
      <w:r w:rsidR="00022F08">
        <w:t>и на «</w:t>
      </w:r>
      <w:proofErr w:type="gramStart"/>
      <w:r w:rsidR="00022F08">
        <w:t>Официальном</w:t>
      </w:r>
      <w:proofErr w:type="gramEnd"/>
      <w:r w:rsidR="00022F08">
        <w:t xml:space="preserve"> интернет-портале правовой информации Красноярского края» (www.zakon.krskstate.ru). </w:t>
      </w:r>
    </w:p>
    <w:p w:rsidR="008E0865" w:rsidRPr="00A36B56" w:rsidRDefault="00A3111D" w:rsidP="0052267C">
      <w:pPr>
        <w:ind w:right="-1" w:firstLine="709"/>
        <w:jc w:val="both"/>
      </w:pPr>
      <w:r w:rsidRPr="00A36B56">
        <w:t>3</w:t>
      </w:r>
      <w:r w:rsidR="008E0865" w:rsidRPr="00A36B56">
        <w:t xml:space="preserve">. Постановление вступает в силу </w:t>
      </w:r>
      <w:r w:rsidR="00EE66F4" w:rsidRPr="00A36B56">
        <w:t xml:space="preserve">не ранее чем через 10 дней после его официального </w:t>
      </w:r>
      <w:r w:rsidR="008E0865" w:rsidRPr="00A36B56">
        <w:t>опубликования.</w:t>
      </w:r>
    </w:p>
    <w:p w:rsidR="008E0865" w:rsidRPr="00A36B56" w:rsidRDefault="008E0865" w:rsidP="00556F9E">
      <w:pPr>
        <w:ind w:right="-1"/>
        <w:jc w:val="both"/>
      </w:pPr>
    </w:p>
    <w:p w:rsidR="00C710C2" w:rsidRPr="00A36B56" w:rsidRDefault="00C710C2" w:rsidP="00556F9E">
      <w:pPr>
        <w:ind w:right="-1"/>
        <w:jc w:val="both"/>
      </w:pPr>
    </w:p>
    <w:p w:rsidR="00A4410F" w:rsidRPr="00A36B56" w:rsidRDefault="00A4410F" w:rsidP="00556F9E">
      <w:pPr>
        <w:ind w:right="-1"/>
        <w:jc w:val="both"/>
      </w:pPr>
      <w:r w:rsidRPr="00A36B56">
        <w:t>Первый заместитель</w:t>
      </w:r>
    </w:p>
    <w:p w:rsidR="00A4410F" w:rsidRPr="00A36B56" w:rsidRDefault="00A4410F" w:rsidP="00556F9E">
      <w:pPr>
        <w:ind w:right="-1"/>
        <w:jc w:val="both"/>
      </w:pPr>
      <w:r w:rsidRPr="00A36B56">
        <w:t>Губернатора края-</w:t>
      </w:r>
    </w:p>
    <w:p w:rsidR="001F45F3" w:rsidRDefault="001F45F3" w:rsidP="00556F9E">
      <w:pPr>
        <w:ind w:right="-1"/>
        <w:jc w:val="both"/>
      </w:pPr>
      <w:r>
        <w:t>п</w:t>
      </w:r>
      <w:r w:rsidR="00F6725D" w:rsidRPr="00A36B56">
        <w:t>редседател</w:t>
      </w:r>
      <w:r w:rsidR="00254844" w:rsidRPr="00A36B56">
        <w:t>ь</w:t>
      </w:r>
      <w:r w:rsidR="00FA4EB1" w:rsidRPr="00A36B56">
        <w:t xml:space="preserve"> </w:t>
      </w:r>
    </w:p>
    <w:p w:rsidR="00F6725D" w:rsidRPr="00A36B56" w:rsidRDefault="00F6725D" w:rsidP="00556F9E">
      <w:pPr>
        <w:ind w:right="-1"/>
        <w:jc w:val="both"/>
        <w:rPr>
          <w:b/>
        </w:rPr>
      </w:pPr>
      <w:r w:rsidRPr="00A36B56">
        <w:t>Правительства</w:t>
      </w:r>
      <w:r w:rsidR="001F45F3">
        <w:t xml:space="preserve"> </w:t>
      </w:r>
      <w:r w:rsidRPr="00A36B56">
        <w:t>края</w:t>
      </w:r>
      <w:r w:rsidRPr="00A36B56">
        <w:tab/>
      </w:r>
      <w:r w:rsidRPr="00A36B56">
        <w:tab/>
      </w:r>
      <w:r w:rsidR="00FA4EB1" w:rsidRPr="00A36B56">
        <w:t xml:space="preserve">                                      </w:t>
      </w:r>
      <w:r w:rsidR="00254844" w:rsidRPr="00A36B56">
        <w:t xml:space="preserve">    </w:t>
      </w:r>
      <w:r w:rsidR="00A4410F" w:rsidRPr="00A36B56">
        <w:t xml:space="preserve">                     </w:t>
      </w:r>
      <w:r w:rsidR="00254844" w:rsidRPr="00A36B56">
        <w:t xml:space="preserve">Ю.А. </w:t>
      </w:r>
      <w:r w:rsidR="00FA4EB1" w:rsidRPr="00A36B56">
        <w:t>Лапшин</w:t>
      </w:r>
      <w:r w:rsidR="00556F9E" w:rsidRPr="00A36B56">
        <w:t xml:space="preserve"> </w:t>
      </w:r>
    </w:p>
    <w:p w:rsidR="006A69FB" w:rsidRPr="00A36B56" w:rsidRDefault="006A69FB" w:rsidP="00556F9E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bCs/>
          <w:lang w:eastAsia="en-US"/>
        </w:rPr>
      </w:pPr>
    </w:p>
    <w:p w:rsidR="00CE7F17" w:rsidRDefault="0075064D" w:rsidP="006A69F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 </w:t>
      </w:r>
      <w:r w:rsidRPr="0075064D">
        <w:rPr>
          <w:rFonts w:eastAsiaTheme="minorHAnsi"/>
          <w:bCs/>
          <w:lang w:eastAsia="en-US"/>
        </w:rPr>
        <w:t xml:space="preserve">  </w:t>
      </w:r>
    </w:p>
    <w:p w:rsidR="00606A55" w:rsidRPr="0075064D" w:rsidRDefault="00606A55" w:rsidP="006A69F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  </w:t>
      </w:r>
    </w:p>
    <w:sectPr w:rsidR="00606A55" w:rsidRPr="0075064D" w:rsidSect="001359A2">
      <w:headerReference w:type="default" r:id="rId35"/>
      <w:pgSz w:w="11906" w:h="16838"/>
      <w:pgMar w:top="993" w:right="851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47C" w:rsidRDefault="00C8547C" w:rsidP="00B44CAA">
      <w:r>
        <w:separator/>
      </w:r>
    </w:p>
  </w:endnote>
  <w:endnote w:type="continuationSeparator" w:id="0">
    <w:p w:rsidR="00C8547C" w:rsidRDefault="00C8547C" w:rsidP="00B44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ltic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47C" w:rsidRDefault="00C8547C" w:rsidP="00B44CAA">
      <w:r>
        <w:separator/>
      </w:r>
    </w:p>
  </w:footnote>
  <w:footnote w:type="continuationSeparator" w:id="0">
    <w:p w:rsidR="00C8547C" w:rsidRDefault="00C8547C" w:rsidP="00B44C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6524273"/>
      <w:docPartObj>
        <w:docPartGallery w:val="Page Numbers (Top of Page)"/>
        <w:docPartUnique/>
      </w:docPartObj>
    </w:sdtPr>
    <w:sdtEndPr/>
    <w:sdtContent>
      <w:p w:rsidR="00B44CAA" w:rsidRDefault="00B44CA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5071">
          <w:rPr>
            <w:noProof/>
          </w:rPr>
          <w:t>2</w:t>
        </w:r>
        <w:r>
          <w:fldChar w:fldCharType="end"/>
        </w:r>
      </w:p>
    </w:sdtContent>
  </w:sdt>
  <w:p w:rsidR="00B44CAA" w:rsidRDefault="00B44CA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17349"/>
    <w:multiLevelType w:val="hybridMultilevel"/>
    <w:tmpl w:val="AC40C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41D4D"/>
    <w:multiLevelType w:val="hybridMultilevel"/>
    <w:tmpl w:val="D5BAE856"/>
    <w:lvl w:ilvl="0" w:tplc="E17CEB76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8B77AB"/>
    <w:multiLevelType w:val="hybridMultilevel"/>
    <w:tmpl w:val="1E226436"/>
    <w:lvl w:ilvl="0" w:tplc="0DB413F6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FAC2745"/>
    <w:multiLevelType w:val="hybridMultilevel"/>
    <w:tmpl w:val="8D4C0364"/>
    <w:lvl w:ilvl="0" w:tplc="4198C5D8">
      <w:start w:val="1"/>
      <w:numFmt w:val="decimal"/>
      <w:lvlText w:val="%1)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6BB23C9"/>
    <w:multiLevelType w:val="hybridMultilevel"/>
    <w:tmpl w:val="E4E0F74A"/>
    <w:lvl w:ilvl="0" w:tplc="F6C8F1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9FB"/>
    <w:rsid w:val="00001707"/>
    <w:rsid w:val="000064D0"/>
    <w:rsid w:val="00006A23"/>
    <w:rsid w:val="0000779B"/>
    <w:rsid w:val="00007F88"/>
    <w:rsid w:val="0001100C"/>
    <w:rsid w:val="00022F08"/>
    <w:rsid w:val="0002372D"/>
    <w:rsid w:val="000242A3"/>
    <w:rsid w:val="0002444D"/>
    <w:rsid w:val="000461F8"/>
    <w:rsid w:val="00051B3C"/>
    <w:rsid w:val="000724B1"/>
    <w:rsid w:val="00077117"/>
    <w:rsid w:val="00083CA1"/>
    <w:rsid w:val="0008459F"/>
    <w:rsid w:val="00084AA3"/>
    <w:rsid w:val="00085603"/>
    <w:rsid w:val="00092619"/>
    <w:rsid w:val="00095349"/>
    <w:rsid w:val="000A11EA"/>
    <w:rsid w:val="000A4714"/>
    <w:rsid w:val="000A7B3F"/>
    <w:rsid w:val="000B0486"/>
    <w:rsid w:val="000B57A9"/>
    <w:rsid w:val="000C0DE3"/>
    <w:rsid w:val="000C266B"/>
    <w:rsid w:val="000D1D46"/>
    <w:rsid w:val="000D2D26"/>
    <w:rsid w:val="000D4B8D"/>
    <w:rsid w:val="000D5559"/>
    <w:rsid w:val="000D71EB"/>
    <w:rsid w:val="000E5E94"/>
    <w:rsid w:val="000E7748"/>
    <w:rsid w:val="000E7CC4"/>
    <w:rsid w:val="000F3FBC"/>
    <w:rsid w:val="00107D78"/>
    <w:rsid w:val="001259E6"/>
    <w:rsid w:val="00126884"/>
    <w:rsid w:val="001359A2"/>
    <w:rsid w:val="00140DC5"/>
    <w:rsid w:val="001425E1"/>
    <w:rsid w:val="00153A6E"/>
    <w:rsid w:val="00155F42"/>
    <w:rsid w:val="00156474"/>
    <w:rsid w:val="001624C3"/>
    <w:rsid w:val="00167AF6"/>
    <w:rsid w:val="001802E9"/>
    <w:rsid w:val="00184335"/>
    <w:rsid w:val="00187090"/>
    <w:rsid w:val="0019486E"/>
    <w:rsid w:val="0019631F"/>
    <w:rsid w:val="001A123B"/>
    <w:rsid w:val="001A3D4E"/>
    <w:rsid w:val="001A799F"/>
    <w:rsid w:val="001C3DE4"/>
    <w:rsid w:val="001C79D0"/>
    <w:rsid w:val="001D5577"/>
    <w:rsid w:val="001D571D"/>
    <w:rsid w:val="001D6008"/>
    <w:rsid w:val="001E0E97"/>
    <w:rsid w:val="001E2D35"/>
    <w:rsid w:val="001E55C7"/>
    <w:rsid w:val="001F42BC"/>
    <w:rsid w:val="001F45F3"/>
    <w:rsid w:val="001F5071"/>
    <w:rsid w:val="001F6032"/>
    <w:rsid w:val="002011AF"/>
    <w:rsid w:val="0020396E"/>
    <w:rsid w:val="00204482"/>
    <w:rsid w:val="00205898"/>
    <w:rsid w:val="002102FE"/>
    <w:rsid w:val="00217EA4"/>
    <w:rsid w:val="00220C03"/>
    <w:rsid w:val="002250E4"/>
    <w:rsid w:val="00226557"/>
    <w:rsid w:val="00243839"/>
    <w:rsid w:val="00244815"/>
    <w:rsid w:val="002546A5"/>
    <w:rsid w:val="00254844"/>
    <w:rsid w:val="00260817"/>
    <w:rsid w:val="00265527"/>
    <w:rsid w:val="00267985"/>
    <w:rsid w:val="00274370"/>
    <w:rsid w:val="0027515D"/>
    <w:rsid w:val="00275441"/>
    <w:rsid w:val="002765F8"/>
    <w:rsid w:val="002815A7"/>
    <w:rsid w:val="0028684D"/>
    <w:rsid w:val="00290EFA"/>
    <w:rsid w:val="00292F7A"/>
    <w:rsid w:val="00293DB7"/>
    <w:rsid w:val="0029583E"/>
    <w:rsid w:val="002A1FDC"/>
    <w:rsid w:val="002A317A"/>
    <w:rsid w:val="002A54C5"/>
    <w:rsid w:val="002B09E7"/>
    <w:rsid w:val="002B4A77"/>
    <w:rsid w:val="002C2EEA"/>
    <w:rsid w:val="002D18E0"/>
    <w:rsid w:val="002D40E3"/>
    <w:rsid w:val="002E1EC9"/>
    <w:rsid w:val="002F16D5"/>
    <w:rsid w:val="002F36C7"/>
    <w:rsid w:val="002F5526"/>
    <w:rsid w:val="002F5AC9"/>
    <w:rsid w:val="002F5C20"/>
    <w:rsid w:val="00306B25"/>
    <w:rsid w:val="00307398"/>
    <w:rsid w:val="00311E25"/>
    <w:rsid w:val="00313720"/>
    <w:rsid w:val="003279C7"/>
    <w:rsid w:val="0033032C"/>
    <w:rsid w:val="00332F53"/>
    <w:rsid w:val="00337B1E"/>
    <w:rsid w:val="00341854"/>
    <w:rsid w:val="00343BD8"/>
    <w:rsid w:val="00345D4C"/>
    <w:rsid w:val="00345E19"/>
    <w:rsid w:val="00345F30"/>
    <w:rsid w:val="00346B02"/>
    <w:rsid w:val="003523E9"/>
    <w:rsid w:val="00352A44"/>
    <w:rsid w:val="00355ECC"/>
    <w:rsid w:val="00356B24"/>
    <w:rsid w:val="00375EBC"/>
    <w:rsid w:val="00380736"/>
    <w:rsid w:val="00390764"/>
    <w:rsid w:val="00391C34"/>
    <w:rsid w:val="00392503"/>
    <w:rsid w:val="00396B14"/>
    <w:rsid w:val="003A06E8"/>
    <w:rsid w:val="003A06ED"/>
    <w:rsid w:val="003A2582"/>
    <w:rsid w:val="003B01BC"/>
    <w:rsid w:val="003B26C5"/>
    <w:rsid w:val="003B397F"/>
    <w:rsid w:val="003B3E3A"/>
    <w:rsid w:val="003C1CC8"/>
    <w:rsid w:val="003C4090"/>
    <w:rsid w:val="003C63AC"/>
    <w:rsid w:val="003D0D86"/>
    <w:rsid w:val="003E0978"/>
    <w:rsid w:val="003E5227"/>
    <w:rsid w:val="003E523A"/>
    <w:rsid w:val="003F3408"/>
    <w:rsid w:val="00402F06"/>
    <w:rsid w:val="00405E69"/>
    <w:rsid w:val="00410884"/>
    <w:rsid w:val="00423DA7"/>
    <w:rsid w:val="004339BA"/>
    <w:rsid w:val="00440122"/>
    <w:rsid w:val="00445260"/>
    <w:rsid w:val="00452C61"/>
    <w:rsid w:val="00464EDC"/>
    <w:rsid w:val="004659D5"/>
    <w:rsid w:val="00465A1E"/>
    <w:rsid w:val="00466481"/>
    <w:rsid w:val="00470941"/>
    <w:rsid w:val="00471A2E"/>
    <w:rsid w:val="00472951"/>
    <w:rsid w:val="0047375D"/>
    <w:rsid w:val="00474489"/>
    <w:rsid w:val="00477EDE"/>
    <w:rsid w:val="00487180"/>
    <w:rsid w:val="00487CD7"/>
    <w:rsid w:val="00487EC5"/>
    <w:rsid w:val="00493019"/>
    <w:rsid w:val="00494AA6"/>
    <w:rsid w:val="004A03A6"/>
    <w:rsid w:val="004A0468"/>
    <w:rsid w:val="004A63A7"/>
    <w:rsid w:val="004A7100"/>
    <w:rsid w:val="004B2C03"/>
    <w:rsid w:val="004B58E3"/>
    <w:rsid w:val="004B704C"/>
    <w:rsid w:val="004B7E83"/>
    <w:rsid w:val="004C1C2D"/>
    <w:rsid w:val="004D1BF1"/>
    <w:rsid w:val="004D6504"/>
    <w:rsid w:val="004E4932"/>
    <w:rsid w:val="004F3DE0"/>
    <w:rsid w:val="004F51DD"/>
    <w:rsid w:val="00500DAD"/>
    <w:rsid w:val="00504A74"/>
    <w:rsid w:val="0050531E"/>
    <w:rsid w:val="005079B5"/>
    <w:rsid w:val="005127BC"/>
    <w:rsid w:val="00522201"/>
    <w:rsid w:val="0052267C"/>
    <w:rsid w:val="005226DB"/>
    <w:rsid w:val="00523D07"/>
    <w:rsid w:val="00523DA7"/>
    <w:rsid w:val="005336B6"/>
    <w:rsid w:val="0053723C"/>
    <w:rsid w:val="00540951"/>
    <w:rsid w:val="00543D38"/>
    <w:rsid w:val="00544E6E"/>
    <w:rsid w:val="005454BE"/>
    <w:rsid w:val="00555B9E"/>
    <w:rsid w:val="005568E7"/>
    <w:rsid w:val="00556C8D"/>
    <w:rsid w:val="00556F9E"/>
    <w:rsid w:val="0056248B"/>
    <w:rsid w:val="00565371"/>
    <w:rsid w:val="005653C8"/>
    <w:rsid w:val="00570411"/>
    <w:rsid w:val="005719B7"/>
    <w:rsid w:val="00573131"/>
    <w:rsid w:val="00580F13"/>
    <w:rsid w:val="00586FC4"/>
    <w:rsid w:val="00587189"/>
    <w:rsid w:val="00593C94"/>
    <w:rsid w:val="005A0056"/>
    <w:rsid w:val="005A3B86"/>
    <w:rsid w:val="005A4C34"/>
    <w:rsid w:val="005B4476"/>
    <w:rsid w:val="005B5B2A"/>
    <w:rsid w:val="005B7533"/>
    <w:rsid w:val="005C3D9E"/>
    <w:rsid w:val="005C5AC6"/>
    <w:rsid w:val="005D68C0"/>
    <w:rsid w:val="005E3BBB"/>
    <w:rsid w:val="005E5403"/>
    <w:rsid w:val="005E58F1"/>
    <w:rsid w:val="005E7B4F"/>
    <w:rsid w:val="005F1498"/>
    <w:rsid w:val="0060484A"/>
    <w:rsid w:val="00606A55"/>
    <w:rsid w:val="00606B5F"/>
    <w:rsid w:val="0060772A"/>
    <w:rsid w:val="00610984"/>
    <w:rsid w:val="00612E09"/>
    <w:rsid w:val="00625BE5"/>
    <w:rsid w:val="006303B3"/>
    <w:rsid w:val="00631AE2"/>
    <w:rsid w:val="00634AB7"/>
    <w:rsid w:val="006355F9"/>
    <w:rsid w:val="006418EF"/>
    <w:rsid w:val="00666DB1"/>
    <w:rsid w:val="00671847"/>
    <w:rsid w:val="00672B37"/>
    <w:rsid w:val="006763B0"/>
    <w:rsid w:val="006779F5"/>
    <w:rsid w:val="00681873"/>
    <w:rsid w:val="0069246C"/>
    <w:rsid w:val="006957B5"/>
    <w:rsid w:val="006A69FB"/>
    <w:rsid w:val="006B7117"/>
    <w:rsid w:val="006C182B"/>
    <w:rsid w:val="006C2CFF"/>
    <w:rsid w:val="006C392F"/>
    <w:rsid w:val="006D2ABF"/>
    <w:rsid w:val="006D2D95"/>
    <w:rsid w:val="006E36D0"/>
    <w:rsid w:val="00713351"/>
    <w:rsid w:val="00715DED"/>
    <w:rsid w:val="0074203F"/>
    <w:rsid w:val="0075064D"/>
    <w:rsid w:val="00750998"/>
    <w:rsid w:val="00755E91"/>
    <w:rsid w:val="00757FB3"/>
    <w:rsid w:val="00760F01"/>
    <w:rsid w:val="00763322"/>
    <w:rsid w:val="00772D1C"/>
    <w:rsid w:val="00776F8E"/>
    <w:rsid w:val="00793344"/>
    <w:rsid w:val="00793574"/>
    <w:rsid w:val="007A6DC4"/>
    <w:rsid w:val="007B7C7C"/>
    <w:rsid w:val="007C13F0"/>
    <w:rsid w:val="007C1F1C"/>
    <w:rsid w:val="007C2E66"/>
    <w:rsid w:val="007C5CEB"/>
    <w:rsid w:val="007C7792"/>
    <w:rsid w:val="007D0E99"/>
    <w:rsid w:val="007D0FA4"/>
    <w:rsid w:val="007D1D9F"/>
    <w:rsid w:val="007E0E0F"/>
    <w:rsid w:val="007E2304"/>
    <w:rsid w:val="007E2838"/>
    <w:rsid w:val="007E42D9"/>
    <w:rsid w:val="007E61FE"/>
    <w:rsid w:val="007E65F8"/>
    <w:rsid w:val="007F3EE6"/>
    <w:rsid w:val="007F41DB"/>
    <w:rsid w:val="007F58DA"/>
    <w:rsid w:val="007F6FBE"/>
    <w:rsid w:val="00805A8A"/>
    <w:rsid w:val="00812290"/>
    <w:rsid w:val="00814AFE"/>
    <w:rsid w:val="00820805"/>
    <w:rsid w:val="00822E09"/>
    <w:rsid w:val="00822F00"/>
    <w:rsid w:val="00827646"/>
    <w:rsid w:val="0083773D"/>
    <w:rsid w:val="00850C88"/>
    <w:rsid w:val="00850F63"/>
    <w:rsid w:val="008531F2"/>
    <w:rsid w:val="00853991"/>
    <w:rsid w:val="00861B51"/>
    <w:rsid w:val="00873990"/>
    <w:rsid w:val="00875B62"/>
    <w:rsid w:val="0087764B"/>
    <w:rsid w:val="008802A7"/>
    <w:rsid w:val="00881755"/>
    <w:rsid w:val="008854D0"/>
    <w:rsid w:val="008913B5"/>
    <w:rsid w:val="008942E3"/>
    <w:rsid w:val="008946AD"/>
    <w:rsid w:val="00894FFB"/>
    <w:rsid w:val="008B36B0"/>
    <w:rsid w:val="008B5DD4"/>
    <w:rsid w:val="008D0045"/>
    <w:rsid w:val="008D2F41"/>
    <w:rsid w:val="008D554F"/>
    <w:rsid w:val="008E0865"/>
    <w:rsid w:val="008E5C6F"/>
    <w:rsid w:val="008F0070"/>
    <w:rsid w:val="008F0CB3"/>
    <w:rsid w:val="008F1798"/>
    <w:rsid w:val="008F3E3C"/>
    <w:rsid w:val="008F5F37"/>
    <w:rsid w:val="00901DA6"/>
    <w:rsid w:val="00905446"/>
    <w:rsid w:val="0090685C"/>
    <w:rsid w:val="009142B0"/>
    <w:rsid w:val="00931233"/>
    <w:rsid w:val="009371FF"/>
    <w:rsid w:val="00937BC0"/>
    <w:rsid w:val="0094301E"/>
    <w:rsid w:val="0095226E"/>
    <w:rsid w:val="009651DF"/>
    <w:rsid w:val="00971524"/>
    <w:rsid w:val="0097550B"/>
    <w:rsid w:val="009819B9"/>
    <w:rsid w:val="00987723"/>
    <w:rsid w:val="00992BB2"/>
    <w:rsid w:val="00995B3A"/>
    <w:rsid w:val="009A09D3"/>
    <w:rsid w:val="009A1052"/>
    <w:rsid w:val="009A13CE"/>
    <w:rsid w:val="009A36D5"/>
    <w:rsid w:val="009A617B"/>
    <w:rsid w:val="009B4D6E"/>
    <w:rsid w:val="009C5386"/>
    <w:rsid w:val="009C7F83"/>
    <w:rsid w:val="009D5D6E"/>
    <w:rsid w:val="009D5F5C"/>
    <w:rsid w:val="009D7B0A"/>
    <w:rsid w:val="009E5EE2"/>
    <w:rsid w:val="009F3D9F"/>
    <w:rsid w:val="009F4373"/>
    <w:rsid w:val="009F4ADE"/>
    <w:rsid w:val="009F7515"/>
    <w:rsid w:val="00A06424"/>
    <w:rsid w:val="00A11D2C"/>
    <w:rsid w:val="00A154B7"/>
    <w:rsid w:val="00A21F38"/>
    <w:rsid w:val="00A27442"/>
    <w:rsid w:val="00A3111D"/>
    <w:rsid w:val="00A342A5"/>
    <w:rsid w:val="00A36B56"/>
    <w:rsid w:val="00A42A6B"/>
    <w:rsid w:val="00A4410F"/>
    <w:rsid w:val="00A56F85"/>
    <w:rsid w:val="00A6409A"/>
    <w:rsid w:val="00A71E91"/>
    <w:rsid w:val="00A73C78"/>
    <w:rsid w:val="00A77EE8"/>
    <w:rsid w:val="00A840F6"/>
    <w:rsid w:val="00A84975"/>
    <w:rsid w:val="00A923BD"/>
    <w:rsid w:val="00AA0076"/>
    <w:rsid w:val="00AA0A8C"/>
    <w:rsid w:val="00AA48C3"/>
    <w:rsid w:val="00AA6A7C"/>
    <w:rsid w:val="00AB2B1E"/>
    <w:rsid w:val="00AB577D"/>
    <w:rsid w:val="00AC2303"/>
    <w:rsid w:val="00AC3DD2"/>
    <w:rsid w:val="00AC6128"/>
    <w:rsid w:val="00AC6B29"/>
    <w:rsid w:val="00AE014C"/>
    <w:rsid w:val="00AF7DBD"/>
    <w:rsid w:val="00B0340B"/>
    <w:rsid w:val="00B14343"/>
    <w:rsid w:val="00B40030"/>
    <w:rsid w:val="00B43303"/>
    <w:rsid w:val="00B442C0"/>
    <w:rsid w:val="00B4436C"/>
    <w:rsid w:val="00B44CAA"/>
    <w:rsid w:val="00B57110"/>
    <w:rsid w:val="00B61286"/>
    <w:rsid w:val="00B62688"/>
    <w:rsid w:val="00B63FA3"/>
    <w:rsid w:val="00B66BF3"/>
    <w:rsid w:val="00B837D0"/>
    <w:rsid w:val="00B87D60"/>
    <w:rsid w:val="00B965EE"/>
    <w:rsid w:val="00BA1A47"/>
    <w:rsid w:val="00BA444B"/>
    <w:rsid w:val="00BB1B02"/>
    <w:rsid w:val="00BB4287"/>
    <w:rsid w:val="00BB55E7"/>
    <w:rsid w:val="00BC1CE7"/>
    <w:rsid w:val="00BC1F04"/>
    <w:rsid w:val="00BC25F1"/>
    <w:rsid w:val="00BC7622"/>
    <w:rsid w:val="00BE0053"/>
    <w:rsid w:val="00BE79E2"/>
    <w:rsid w:val="00BF080C"/>
    <w:rsid w:val="00BF160E"/>
    <w:rsid w:val="00BF62FE"/>
    <w:rsid w:val="00C00A90"/>
    <w:rsid w:val="00C012A9"/>
    <w:rsid w:val="00C01C2D"/>
    <w:rsid w:val="00C107CD"/>
    <w:rsid w:val="00C15766"/>
    <w:rsid w:val="00C1706C"/>
    <w:rsid w:val="00C20C9E"/>
    <w:rsid w:val="00C23614"/>
    <w:rsid w:val="00C23B01"/>
    <w:rsid w:val="00C2541D"/>
    <w:rsid w:val="00C324A7"/>
    <w:rsid w:val="00C4427F"/>
    <w:rsid w:val="00C64A08"/>
    <w:rsid w:val="00C70DAB"/>
    <w:rsid w:val="00C710C2"/>
    <w:rsid w:val="00C72F78"/>
    <w:rsid w:val="00C7417E"/>
    <w:rsid w:val="00C803A2"/>
    <w:rsid w:val="00C85144"/>
    <w:rsid w:val="00C8547C"/>
    <w:rsid w:val="00C9396D"/>
    <w:rsid w:val="00C966E4"/>
    <w:rsid w:val="00CA15FA"/>
    <w:rsid w:val="00CA79E5"/>
    <w:rsid w:val="00CB3895"/>
    <w:rsid w:val="00CB6E59"/>
    <w:rsid w:val="00CC749C"/>
    <w:rsid w:val="00CC7ECE"/>
    <w:rsid w:val="00CD4529"/>
    <w:rsid w:val="00CD557C"/>
    <w:rsid w:val="00CD59A1"/>
    <w:rsid w:val="00CE04B6"/>
    <w:rsid w:val="00CE0EE3"/>
    <w:rsid w:val="00CE41DE"/>
    <w:rsid w:val="00CE6C51"/>
    <w:rsid w:val="00CE7F17"/>
    <w:rsid w:val="00CF0D29"/>
    <w:rsid w:val="00CF1AC0"/>
    <w:rsid w:val="00CF2232"/>
    <w:rsid w:val="00CF7C84"/>
    <w:rsid w:val="00D0313F"/>
    <w:rsid w:val="00D06FAA"/>
    <w:rsid w:val="00D210B7"/>
    <w:rsid w:val="00D23679"/>
    <w:rsid w:val="00D24B61"/>
    <w:rsid w:val="00D3367F"/>
    <w:rsid w:val="00D33A41"/>
    <w:rsid w:val="00D44BD6"/>
    <w:rsid w:val="00D45AA6"/>
    <w:rsid w:val="00D5160A"/>
    <w:rsid w:val="00D521F3"/>
    <w:rsid w:val="00D52820"/>
    <w:rsid w:val="00D5287A"/>
    <w:rsid w:val="00D545BF"/>
    <w:rsid w:val="00D574D6"/>
    <w:rsid w:val="00D82C94"/>
    <w:rsid w:val="00D85592"/>
    <w:rsid w:val="00D87C09"/>
    <w:rsid w:val="00D87DDC"/>
    <w:rsid w:val="00D901D7"/>
    <w:rsid w:val="00D946B0"/>
    <w:rsid w:val="00DA425F"/>
    <w:rsid w:val="00DB2C5F"/>
    <w:rsid w:val="00DB44DB"/>
    <w:rsid w:val="00DB717C"/>
    <w:rsid w:val="00DC4D79"/>
    <w:rsid w:val="00DD344D"/>
    <w:rsid w:val="00DD6893"/>
    <w:rsid w:val="00DD6C9E"/>
    <w:rsid w:val="00DE1783"/>
    <w:rsid w:val="00DE2DCE"/>
    <w:rsid w:val="00DF1407"/>
    <w:rsid w:val="00DF5941"/>
    <w:rsid w:val="00E002CE"/>
    <w:rsid w:val="00E01ADA"/>
    <w:rsid w:val="00E01C45"/>
    <w:rsid w:val="00E110F5"/>
    <w:rsid w:val="00E15C04"/>
    <w:rsid w:val="00E15CAD"/>
    <w:rsid w:val="00E17D29"/>
    <w:rsid w:val="00E20C50"/>
    <w:rsid w:val="00E23973"/>
    <w:rsid w:val="00E276CD"/>
    <w:rsid w:val="00E300C6"/>
    <w:rsid w:val="00E3122F"/>
    <w:rsid w:val="00E31FDB"/>
    <w:rsid w:val="00E41BA5"/>
    <w:rsid w:val="00E426D4"/>
    <w:rsid w:val="00E431DF"/>
    <w:rsid w:val="00E535C0"/>
    <w:rsid w:val="00E55F3B"/>
    <w:rsid w:val="00E570AD"/>
    <w:rsid w:val="00E663F3"/>
    <w:rsid w:val="00E70D8A"/>
    <w:rsid w:val="00E72E90"/>
    <w:rsid w:val="00E84BF3"/>
    <w:rsid w:val="00E84FBA"/>
    <w:rsid w:val="00E901F1"/>
    <w:rsid w:val="00E94BB0"/>
    <w:rsid w:val="00E96CFE"/>
    <w:rsid w:val="00E97131"/>
    <w:rsid w:val="00EA0116"/>
    <w:rsid w:val="00EA0602"/>
    <w:rsid w:val="00EA0F25"/>
    <w:rsid w:val="00EB7F8C"/>
    <w:rsid w:val="00EC0B85"/>
    <w:rsid w:val="00EC38D6"/>
    <w:rsid w:val="00EC4099"/>
    <w:rsid w:val="00ED1E10"/>
    <w:rsid w:val="00ED224F"/>
    <w:rsid w:val="00ED3A6B"/>
    <w:rsid w:val="00ED4146"/>
    <w:rsid w:val="00ED439E"/>
    <w:rsid w:val="00ED7244"/>
    <w:rsid w:val="00EE0F83"/>
    <w:rsid w:val="00EE66F4"/>
    <w:rsid w:val="00EF3773"/>
    <w:rsid w:val="00EF7BD3"/>
    <w:rsid w:val="00F05FBE"/>
    <w:rsid w:val="00F06703"/>
    <w:rsid w:val="00F11FA9"/>
    <w:rsid w:val="00F210E0"/>
    <w:rsid w:val="00F36B9C"/>
    <w:rsid w:val="00F36C5D"/>
    <w:rsid w:val="00F42FF9"/>
    <w:rsid w:val="00F633B0"/>
    <w:rsid w:val="00F64414"/>
    <w:rsid w:val="00F65702"/>
    <w:rsid w:val="00F6725D"/>
    <w:rsid w:val="00F67D00"/>
    <w:rsid w:val="00F74271"/>
    <w:rsid w:val="00F77313"/>
    <w:rsid w:val="00F900B3"/>
    <w:rsid w:val="00F91763"/>
    <w:rsid w:val="00F91CA9"/>
    <w:rsid w:val="00FA4185"/>
    <w:rsid w:val="00FA44DF"/>
    <w:rsid w:val="00FA4EB1"/>
    <w:rsid w:val="00FC3104"/>
    <w:rsid w:val="00FC7FF0"/>
    <w:rsid w:val="00FD2620"/>
    <w:rsid w:val="00FD452B"/>
    <w:rsid w:val="00FE5177"/>
    <w:rsid w:val="00FF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9F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6A69FB"/>
    <w:pPr>
      <w:keepNext/>
      <w:jc w:val="center"/>
      <w:outlineLvl w:val="0"/>
    </w:pPr>
    <w:rPr>
      <w:rFonts w:ascii="Baltica" w:hAnsi="Baltica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69FB"/>
    <w:rPr>
      <w:rFonts w:ascii="Baltica" w:eastAsia="Times New Roman" w:hAnsi="Baltica" w:cs="Times New Roman"/>
      <w:b/>
      <w:sz w:val="40"/>
      <w:szCs w:val="20"/>
      <w:lang w:eastAsia="ru-RU"/>
    </w:rPr>
  </w:style>
  <w:style w:type="character" w:styleId="a3">
    <w:name w:val="Hyperlink"/>
    <w:basedOn w:val="a0"/>
    <w:uiPriority w:val="99"/>
    <w:unhideWhenUsed/>
    <w:rsid w:val="006A69F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A69F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56F9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6F9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B44CA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44CA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B44CA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44CA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CE41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9F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6A69FB"/>
    <w:pPr>
      <w:keepNext/>
      <w:jc w:val="center"/>
      <w:outlineLvl w:val="0"/>
    </w:pPr>
    <w:rPr>
      <w:rFonts w:ascii="Baltica" w:hAnsi="Baltica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69FB"/>
    <w:rPr>
      <w:rFonts w:ascii="Baltica" w:eastAsia="Times New Roman" w:hAnsi="Baltica" w:cs="Times New Roman"/>
      <w:b/>
      <w:sz w:val="40"/>
      <w:szCs w:val="20"/>
      <w:lang w:eastAsia="ru-RU"/>
    </w:rPr>
  </w:style>
  <w:style w:type="character" w:styleId="a3">
    <w:name w:val="Hyperlink"/>
    <w:basedOn w:val="a0"/>
    <w:uiPriority w:val="99"/>
    <w:unhideWhenUsed/>
    <w:rsid w:val="006A69F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A69F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56F9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6F9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B44CA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44CA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B44CA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44CA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CE41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8AA0C3AC5528F71820034417F3159F4BDBB77A0A03838D44CECDA95B48AD59044C092166EF81A6C7B6E8Fl6C6F" TargetMode="External"/><Relationship Id="rId18" Type="http://schemas.openxmlformats.org/officeDocument/2006/relationships/hyperlink" Target="consultantplus://offline/ref=7004E09E0BC513990F3AE7C30E2735FFE0C9F3DE8D7619C7EABCCDDBC2E9E789C3647A63806F6BEA7DE7FED26EFCDC8FC9087B7193BC69F846eCH" TargetMode="External"/><Relationship Id="rId26" Type="http://schemas.openxmlformats.org/officeDocument/2006/relationships/hyperlink" Target="consultantplus://offline/ref=7004E09E0BC513990F3AE7C30E2735FFE0C9F6D38E7319C7EABCCDDBC2E9E789C3647A67866E64BD25A8FF8E28AACF8DCC0879778F4BeF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7004E09E0BC513990F3AE7C30E2735FFE0C9F3DE8D7619C7EABCCDDBC2E9E789D164226F826C71E972F2A883284Ae8H" TargetMode="External"/><Relationship Id="rId34" Type="http://schemas.openxmlformats.org/officeDocument/2006/relationships/hyperlink" Target="consultantplus://offline/ref=5E526E4FC8F2C89B8D1CFAB001900BB4BB6B502903029FD87D717474A83ABF43F6FAC9DF327F5D379D1A027ED7B8E5AD269AEFFAE2N0pEE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ECDE413C3FAB25DD9C7AECFEE1C274D5295D85817EA0C899109442A2B110387C00C2BAB4E0D2F46A843FA53773DFC6AE73F96B4C21D7B1F7C842F92y0i2D" TargetMode="External"/><Relationship Id="rId17" Type="http://schemas.openxmlformats.org/officeDocument/2006/relationships/hyperlink" Target="consultantplus://offline/ref=CD6103279BC07491ADE51C505B4CFD9AF50D967D0A46557E2D198E225DF551823A45A09E6CEA12CE61A16881A738E5BFD42580E9DD9AO5g3E" TargetMode="External"/><Relationship Id="rId25" Type="http://schemas.openxmlformats.org/officeDocument/2006/relationships/hyperlink" Target="consultantplus://offline/ref=7004E09E0BC513990F3AE7C30E2735FFE0C9F6D38E7319C7EABCCDDBC2E9E789C3647A67856664BD25A8FF8E28AACF8DCC0879778F4BeFH" TargetMode="External"/><Relationship Id="rId33" Type="http://schemas.openxmlformats.org/officeDocument/2006/relationships/hyperlink" Target="consultantplus://offline/ref=5E526E4FC8F2C89B8D1CFAB001900BB4BB695A2C01069FD87D717474A83ABF43F6FAC9DC36795661C455032292EFF6AD249AECFAFE0D0D56NEp7E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64E50102C286688033034C3C489433951B26A684D3444B3BCA2BD91DCD5346954084F85A591C4B4238E531118181E83366A065E8354B91E71E7D3F0xAqBD" TargetMode="External"/><Relationship Id="rId20" Type="http://schemas.openxmlformats.org/officeDocument/2006/relationships/hyperlink" Target="consultantplus://offline/ref=0895765FE357172DE6BC6ECA3580E5BD02C95856905915FC7D22C281F98BC1167B409EE0B109FD424ABE6320581AB0ABF8A1FA9DC27De5ODM" TargetMode="External"/><Relationship Id="rId29" Type="http://schemas.openxmlformats.org/officeDocument/2006/relationships/hyperlink" Target="consultantplus://offline/ref=7004E09E0BC513990F3AE7C30E2735FFE0C9F6D38E7319C7EABCCDDBC2E9E789C3647A67866E64BD25A8FF8E28AACF8DCC0879778F4BeF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11F2C05610B42AF0D157A3C95669E3125E86E90AF8C9D53189E903E3C94FAE750A83FA9F4F6C715CBA5EE44849329A082F8CB466ANBfEF" TargetMode="External"/><Relationship Id="rId24" Type="http://schemas.openxmlformats.org/officeDocument/2006/relationships/hyperlink" Target="consultantplus://offline/ref=7004E09E0BC513990F3AE7C30E2735FFE0C9F6D38E7319C7EABCCDDBC2E9E789C3647A63806E6FEA7DE7FED26EFCDC8FC9087B7193BC69F846eCH" TargetMode="External"/><Relationship Id="rId32" Type="http://schemas.openxmlformats.org/officeDocument/2006/relationships/hyperlink" Target="consultantplus://offline/ref=A95805CAC32BC4EEB8955ACBD3F9AEA7F43A8859048355CEE0BD2E775F12CCD7D6589C98531DFB4D6B7B40F3E1466DA87DEB6CB78048023Ft7n2E" TargetMode="Externa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64E50102C286688033034C3C489433951B26A684D3444B3BCA2BD91DCD5346954084F85A591C4B4238E531118181E83366A065E8354B91E71E7D3F0xAqBD" TargetMode="External"/><Relationship Id="rId23" Type="http://schemas.openxmlformats.org/officeDocument/2006/relationships/hyperlink" Target="consultantplus://offline/ref=7004E09E0BC513990F3AE7C30E2735FFE0C9F3DE8D7619C7EABCCDDBC2E9E789C3647A63806F6AEF75E7FED26EFCDC8FC9087B7193BC69F846eCH" TargetMode="External"/><Relationship Id="rId28" Type="http://schemas.openxmlformats.org/officeDocument/2006/relationships/hyperlink" Target="consultantplus://offline/ref=7004E09E0BC513990F3AE7C30E2735FFE0C9F6D38E7319C7EABCCDDBC2E9E789C3647A67856664BD25A8FF8E28AACF8DCC0879778F4BeFH" TargetMode="External"/><Relationship Id="rId36" Type="http://schemas.openxmlformats.org/officeDocument/2006/relationships/fontTable" Target="fontTable.xml"/><Relationship Id="rId10" Type="http://schemas.openxmlformats.org/officeDocument/2006/relationships/oleObject" Target="embeddings/oleObject1.bin"/><Relationship Id="rId19" Type="http://schemas.openxmlformats.org/officeDocument/2006/relationships/hyperlink" Target="consultantplus://offline/ref=7004E09E0BC513990F3AE7C30E2735FFE0C9F3DE8D7619C7EABCCDDBC2E9E789C3647A63806F6BED74E7FED26EFCDC8FC9087B7193BC69F846eCH" TargetMode="External"/><Relationship Id="rId31" Type="http://schemas.openxmlformats.org/officeDocument/2006/relationships/hyperlink" Target="consultantplus://offline/ref=7004E09E0BC513990F3AE7C30E2735FFE0C9F6D38E7319C7EABCCDDBC2E9E789D164226F826C71E972F2A883284Ae8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98AA0C3AC5528F7182002A4C695D06FBBCB82EA8A968678040ECD2C7E38A89D512C9984721BD4F7F786B93663C9C06A77FlBC7F" TargetMode="External"/><Relationship Id="rId22" Type="http://schemas.openxmlformats.org/officeDocument/2006/relationships/hyperlink" Target="consultantplus://offline/ref=7004E09E0BC513990F3AE7C30E2735FFE0C9F3DE8D7619C7EABCCDDBC2E9E789D164226F826C71E972F2A883284Ae8H" TargetMode="External"/><Relationship Id="rId27" Type="http://schemas.openxmlformats.org/officeDocument/2006/relationships/hyperlink" Target="consultantplus://offline/ref=7004E09E0BC513990F3AE7C30E2735FFE0C9F6D38E7319C7EABCCDDBC2E9E789C3647A63806F69EC71E7FED26EFCDC8FC9087B7193BC69F846eCH" TargetMode="External"/><Relationship Id="rId30" Type="http://schemas.openxmlformats.org/officeDocument/2006/relationships/hyperlink" Target="consultantplus://offline/ref=7004E09E0BC513990F3AE7C30E2735FFE0C9F6D38E7319C7EABCCDDBC2E9E789C3647A63806F69EC71E7FED26EFCDC8FC9087B7193BC69F846eCH" TargetMode="External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89287-988C-4FC8-8B2E-9657B6AD8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10</Pages>
  <Words>4040</Words>
  <Characters>23030</Characters>
  <Application>Microsoft Office Word</Application>
  <DocSecurity>0</DocSecurity>
  <Lines>191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Октябрев Андрей Борисович</dc:creator>
  <cp:lastModifiedBy>Федоренко Эльвира Александровна</cp:lastModifiedBy>
  <cp:revision>243</cp:revision>
  <cp:lastPrinted>2021-10-14T11:02:00Z</cp:lastPrinted>
  <dcterms:created xsi:type="dcterms:W3CDTF">2019-08-05T08:15:00Z</dcterms:created>
  <dcterms:modified xsi:type="dcterms:W3CDTF">2021-10-15T05:47:00Z</dcterms:modified>
</cp:coreProperties>
</file>